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60"/>
        <w:gridCol w:w="2290"/>
        <w:gridCol w:w="1284"/>
        <w:gridCol w:w="1275"/>
        <w:gridCol w:w="9"/>
        <w:gridCol w:w="2272"/>
        <w:gridCol w:w="1423"/>
        <w:gridCol w:w="1284"/>
        <w:gridCol w:w="2277"/>
        <w:gridCol w:w="1284"/>
        <w:gridCol w:w="1141"/>
        <w:gridCol w:w="1991"/>
        <w:gridCol w:w="1141"/>
        <w:gridCol w:w="1136"/>
        <w:gridCol w:w="1700"/>
      </w:tblGrid>
      <w:tr w:rsidR="00074566" w:rsidRPr="00AF6FB5" w:rsidTr="00637A3D">
        <w:trPr>
          <w:trHeight w:hRule="exact" w:val="640"/>
          <w:tblHeader/>
        </w:trPr>
        <w:tc>
          <w:tcPr>
            <w:tcW w:w="416" w:type="pct"/>
            <w:vMerge w:val="restart"/>
            <w:tcBorders>
              <w:top w:val="nil"/>
            </w:tcBorders>
            <w:vAlign w:val="center"/>
          </w:tcPr>
          <w:p w:rsidR="00074566" w:rsidRPr="00637A3D" w:rsidRDefault="00074566" w:rsidP="00BF0099">
            <w:pPr>
              <w:keepLines/>
              <w:ind w:left="119"/>
              <w:jc w:val="center"/>
              <w:rPr>
                <w:rFonts w:ascii="ISOCPEUR" w:hAnsi="ISOCPEUR"/>
                <w:i/>
              </w:rPr>
            </w:pPr>
            <w:bookmarkStart w:id="0" w:name="_GoBack"/>
            <w:bookmarkEnd w:id="0"/>
            <w:r w:rsidRPr="00637A3D">
              <w:rPr>
                <w:rFonts w:ascii="ISOCPEUR" w:hAnsi="ISOCPEUR"/>
                <w:b/>
                <w:i/>
              </w:rPr>
              <w:t>Кабель, жгут</w:t>
            </w:r>
          </w:p>
        </w:tc>
        <w:tc>
          <w:tcPr>
            <w:tcW w:w="1086" w:type="pct"/>
            <w:gridSpan w:val="4"/>
            <w:vMerge w:val="restart"/>
            <w:tcBorders>
              <w:top w:val="nil"/>
            </w:tcBorders>
            <w:vAlign w:val="center"/>
          </w:tcPr>
          <w:p w:rsidR="00074566" w:rsidRPr="00637A3D" w:rsidRDefault="004D314F" w:rsidP="00BF0099">
            <w:pPr>
              <w:keepLines/>
              <w:ind w:left="175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Откуда идет</w:t>
            </w:r>
          </w:p>
        </w:tc>
        <w:tc>
          <w:tcPr>
            <w:tcW w:w="1113" w:type="pct"/>
            <w:gridSpan w:val="3"/>
            <w:vMerge w:val="restart"/>
            <w:tcBorders>
              <w:top w:val="nil"/>
            </w:tcBorders>
            <w:vAlign w:val="center"/>
          </w:tcPr>
          <w:p w:rsidR="00074566" w:rsidRPr="00637A3D" w:rsidRDefault="004D314F" w:rsidP="00BF0099">
            <w:pPr>
              <w:keepLines/>
              <w:ind w:left="175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Куда поступает</w:t>
            </w:r>
          </w:p>
        </w:tc>
        <w:tc>
          <w:tcPr>
            <w:tcW w:w="1051" w:type="pct"/>
            <w:gridSpan w:val="3"/>
            <w:tcBorders>
              <w:top w:val="nil"/>
            </w:tcBorders>
            <w:vAlign w:val="center"/>
          </w:tcPr>
          <w:p w:rsidR="00074566" w:rsidRPr="00637A3D" w:rsidRDefault="00074566" w:rsidP="00BF0099">
            <w:pPr>
              <w:pStyle w:val="a7"/>
              <w:widowControl w:val="0"/>
              <w:spacing w:before="60" w:after="60"/>
              <w:jc w:val="center"/>
              <w:rPr>
                <w:rFonts w:ascii="ISOCPEUR" w:hAnsi="ISOCPEUR"/>
                <w:b/>
              </w:rPr>
            </w:pPr>
            <w:r w:rsidRPr="00637A3D">
              <w:rPr>
                <w:rFonts w:ascii="ISOCPEUR" w:hAnsi="ISOCPEUR"/>
                <w:b/>
              </w:rPr>
              <w:t>Кабель, провод</w:t>
            </w:r>
          </w:p>
        </w:tc>
        <w:tc>
          <w:tcPr>
            <w:tcW w:w="954" w:type="pct"/>
            <w:gridSpan w:val="3"/>
            <w:tcBorders>
              <w:top w:val="nil"/>
            </w:tcBorders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</w:rPr>
            </w:pPr>
            <w:r w:rsidRPr="00637A3D">
              <w:rPr>
                <w:rFonts w:ascii="ISOCPEUR" w:hAnsi="ISOCPEUR"/>
                <w:b/>
              </w:rPr>
              <w:t>Способ прокладки</w:t>
            </w:r>
          </w:p>
        </w:tc>
        <w:tc>
          <w:tcPr>
            <w:tcW w:w="380" w:type="pct"/>
            <w:vMerge w:val="restart"/>
            <w:tcBorders>
              <w:top w:val="nil"/>
            </w:tcBorders>
            <w:vAlign w:val="center"/>
          </w:tcPr>
          <w:p w:rsidR="00074566" w:rsidRPr="00637A3D" w:rsidRDefault="00074566" w:rsidP="00BF0099">
            <w:pPr>
              <w:keepLines/>
              <w:ind w:left="153"/>
              <w:jc w:val="center"/>
              <w:rPr>
                <w:rFonts w:ascii="ISOCPEUR" w:hAnsi="ISOCPEUR"/>
              </w:rPr>
            </w:pPr>
            <w:r w:rsidRPr="00637A3D">
              <w:rPr>
                <w:rFonts w:ascii="ISOCPEUR" w:hAnsi="ISOCPEUR"/>
                <w:b/>
              </w:rPr>
              <w:t>Примечание</w:t>
            </w:r>
          </w:p>
        </w:tc>
      </w:tr>
      <w:tr w:rsidR="00074566" w:rsidRPr="00AF6FB5" w:rsidTr="00074566">
        <w:trPr>
          <w:trHeight w:hRule="exact" w:val="480"/>
          <w:tblHeader/>
        </w:trPr>
        <w:tc>
          <w:tcPr>
            <w:tcW w:w="416" w:type="pct"/>
            <w:vMerge/>
            <w:vAlign w:val="center"/>
          </w:tcPr>
          <w:p w:rsidR="00074566" w:rsidRPr="00637A3D" w:rsidRDefault="00074566" w:rsidP="00BF0099">
            <w:pPr>
              <w:keepLines/>
              <w:ind w:left="119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1086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111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074566" w:rsidRPr="00637A3D" w:rsidRDefault="00074566" w:rsidP="00BF0099">
            <w:pPr>
              <w:pStyle w:val="a7"/>
              <w:widowControl w:val="0"/>
              <w:spacing w:before="60"/>
              <w:jc w:val="center"/>
              <w:rPr>
                <w:rFonts w:ascii="ISOCPEUR" w:hAnsi="ISOCPEUR"/>
                <w:b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Марка,</w:t>
            </w:r>
          </w:p>
          <w:p w:rsidR="00074566" w:rsidRPr="00637A3D" w:rsidRDefault="00074566" w:rsidP="00BF0099">
            <w:pPr>
              <w:pStyle w:val="a7"/>
              <w:widowControl w:val="0"/>
              <w:jc w:val="center"/>
              <w:rPr>
                <w:rFonts w:ascii="ISOCPEUR" w:hAnsi="ISOCPEUR"/>
                <w:b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число жил,</w:t>
            </w:r>
          </w:p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сечение</w:t>
            </w:r>
          </w:p>
        </w:tc>
        <w:tc>
          <w:tcPr>
            <w:tcW w:w="542" w:type="pct"/>
            <w:gridSpan w:val="2"/>
            <w:vMerge w:val="restart"/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</w:rPr>
            </w:pPr>
            <w:r w:rsidRPr="00637A3D">
              <w:rPr>
                <w:rFonts w:ascii="ISOCPEUR" w:hAnsi="ISOCPEUR"/>
                <w:b/>
              </w:rPr>
              <w:t>Длина, м</w:t>
            </w:r>
          </w:p>
        </w:tc>
        <w:tc>
          <w:tcPr>
            <w:tcW w:w="445" w:type="pct"/>
            <w:vMerge w:val="restart"/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</w:rPr>
            </w:pPr>
            <w:r w:rsidRPr="00637A3D">
              <w:rPr>
                <w:rFonts w:ascii="ISOCPEUR" w:hAnsi="ISOCPEUR"/>
                <w:b/>
              </w:rPr>
              <w:t>Обозначение</w:t>
            </w:r>
          </w:p>
        </w:tc>
        <w:tc>
          <w:tcPr>
            <w:tcW w:w="509" w:type="pct"/>
            <w:gridSpan w:val="2"/>
            <w:vMerge w:val="restart"/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</w:rPr>
            </w:pPr>
            <w:r w:rsidRPr="00637A3D">
              <w:rPr>
                <w:rFonts w:ascii="ISOCPEUR" w:hAnsi="ISOCPEUR"/>
                <w:b/>
              </w:rPr>
              <w:t>Длина, м</w:t>
            </w:r>
          </w:p>
        </w:tc>
        <w:tc>
          <w:tcPr>
            <w:tcW w:w="380" w:type="pct"/>
            <w:vMerge/>
            <w:vAlign w:val="center"/>
          </w:tcPr>
          <w:p w:rsidR="00074566" w:rsidRPr="00637A3D" w:rsidRDefault="00074566" w:rsidP="00AF6FB5">
            <w:pPr>
              <w:keepLines/>
              <w:ind w:left="153"/>
              <w:rPr>
                <w:rFonts w:ascii="ISOCPEUR" w:hAnsi="ISOCPEUR"/>
              </w:rPr>
            </w:pPr>
          </w:p>
        </w:tc>
      </w:tr>
      <w:tr w:rsidR="00074566" w:rsidRPr="00AF6FB5" w:rsidTr="004D314F">
        <w:trPr>
          <w:trHeight w:hRule="exact" w:val="180"/>
          <w:tblHeader/>
        </w:trPr>
        <w:tc>
          <w:tcPr>
            <w:tcW w:w="416" w:type="pct"/>
            <w:vMerge/>
            <w:vAlign w:val="center"/>
          </w:tcPr>
          <w:p w:rsidR="00074566" w:rsidRPr="00637A3D" w:rsidRDefault="00074566" w:rsidP="00BF0099">
            <w:pPr>
              <w:keepLines/>
              <w:ind w:left="119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074566" w:rsidRPr="00637A3D" w:rsidRDefault="004D314F" w:rsidP="004D314F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Обозначение прибора</w:t>
            </w:r>
          </w:p>
        </w:tc>
        <w:tc>
          <w:tcPr>
            <w:tcW w:w="287" w:type="pct"/>
            <w:vMerge w:val="restart"/>
            <w:vAlign w:val="center"/>
          </w:tcPr>
          <w:p w:rsidR="00074566" w:rsidRPr="00637A3D" w:rsidRDefault="004D314F" w:rsidP="00074566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Этаж</w:t>
            </w:r>
          </w:p>
        </w:tc>
        <w:tc>
          <w:tcPr>
            <w:tcW w:w="285" w:type="pct"/>
            <w:vMerge w:val="restart"/>
            <w:vAlign w:val="center"/>
          </w:tcPr>
          <w:p w:rsidR="00074566" w:rsidRPr="00637A3D" w:rsidRDefault="004D314F" w:rsidP="00074566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Помещение</w:t>
            </w:r>
          </w:p>
        </w:tc>
        <w:tc>
          <w:tcPr>
            <w:tcW w:w="510" w:type="pct"/>
            <w:gridSpan w:val="2"/>
            <w:vMerge w:val="restart"/>
            <w:vAlign w:val="center"/>
          </w:tcPr>
          <w:p w:rsidR="00074566" w:rsidRPr="00637A3D" w:rsidRDefault="004D314F" w:rsidP="00074566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Обозначение прибора</w:t>
            </w:r>
          </w:p>
        </w:tc>
        <w:tc>
          <w:tcPr>
            <w:tcW w:w="318" w:type="pct"/>
            <w:vMerge w:val="restart"/>
            <w:vAlign w:val="center"/>
          </w:tcPr>
          <w:p w:rsidR="00074566" w:rsidRPr="00637A3D" w:rsidRDefault="004D314F" w:rsidP="00074566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Этаж</w:t>
            </w:r>
          </w:p>
        </w:tc>
        <w:tc>
          <w:tcPr>
            <w:tcW w:w="287" w:type="pct"/>
            <w:vMerge w:val="restart"/>
            <w:vAlign w:val="center"/>
          </w:tcPr>
          <w:p w:rsidR="00074566" w:rsidRPr="00637A3D" w:rsidRDefault="004D314F" w:rsidP="00074566">
            <w:pPr>
              <w:keepLines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Помещение</w:t>
            </w:r>
          </w:p>
        </w:tc>
        <w:tc>
          <w:tcPr>
            <w:tcW w:w="509" w:type="pct"/>
            <w:vMerge/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54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445" w:type="pct"/>
            <w:vMerge/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509" w:type="pct"/>
            <w:gridSpan w:val="2"/>
            <w:vMerge/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380" w:type="pct"/>
            <w:vMerge/>
            <w:vAlign w:val="center"/>
          </w:tcPr>
          <w:p w:rsidR="00074566" w:rsidRPr="00637A3D" w:rsidRDefault="00074566" w:rsidP="00AF6FB5">
            <w:pPr>
              <w:keepLines/>
              <w:ind w:left="153"/>
              <w:rPr>
                <w:rFonts w:ascii="ISOCPEUR" w:hAnsi="ISOCPEUR"/>
                <w:i/>
              </w:rPr>
            </w:pPr>
          </w:p>
        </w:tc>
      </w:tr>
      <w:tr w:rsidR="00074566" w:rsidRPr="00AF6FB5" w:rsidTr="004D314F">
        <w:trPr>
          <w:trHeight w:hRule="exact" w:val="580"/>
          <w:tblHeader/>
        </w:trPr>
        <w:tc>
          <w:tcPr>
            <w:tcW w:w="416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19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285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510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318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75"/>
              <w:jc w:val="center"/>
              <w:rPr>
                <w:rFonts w:ascii="ISOCPEUR" w:hAnsi="ISOCPEUR"/>
                <w:b/>
                <w:i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  <w:spacing w:val="-16"/>
              </w:rPr>
              <w:t>Проекти-руемая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84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Факти-ческая</w:t>
            </w:r>
          </w:p>
        </w:tc>
        <w:tc>
          <w:tcPr>
            <w:tcW w:w="445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  <w:i/>
              </w:rPr>
            </w:pPr>
          </w:p>
        </w:tc>
        <w:tc>
          <w:tcPr>
            <w:tcW w:w="255" w:type="pct"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  <w:spacing w:val="-16"/>
              </w:rPr>
              <w:t>Проекти-руемая</w:t>
            </w:r>
          </w:p>
        </w:tc>
        <w:tc>
          <w:tcPr>
            <w:tcW w:w="254" w:type="pct"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BF0099">
            <w:pPr>
              <w:keepLines/>
              <w:ind w:left="115"/>
              <w:jc w:val="center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b/>
                <w:i/>
              </w:rPr>
              <w:t>Факти-ческая</w:t>
            </w:r>
          </w:p>
        </w:tc>
        <w:tc>
          <w:tcPr>
            <w:tcW w:w="380" w:type="pct"/>
            <w:vMerge/>
            <w:tcBorders>
              <w:bottom w:val="single" w:sz="4" w:space="0" w:color="auto"/>
            </w:tcBorders>
            <w:vAlign w:val="center"/>
          </w:tcPr>
          <w:p w:rsidR="00074566" w:rsidRPr="00637A3D" w:rsidRDefault="00074566" w:rsidP="00AF6FB5">
            <w:pPr>
              <w:keepLines/>
              <w:ind w:left="153"/>
              <w:rPr>
                <w:rFonts w:ascii="ISOCPEUR" w:hAnsi="ISOCPEUR"/>
                <w:i/>
              </w:rPr>
            </w:pPr>
          </w:p>
        </w:tc>
      </w:tr>
      <w:tr w:rsidR="00103458" w:rsidRPr="00AF6FB5" w:rsidTr="004D314F">
        <w:trPr>
          <w:trHeight w:val="454"/>
        </w:trPr>
        <w:tc>
          <w:tcPr>
            <w:tcW w:w="416" w:type="pct"/>
            <w:vAlign w:val="center"/>
          </w:tcPr>
          <w:p w:rsidR="00103458" w:rsidRPr="00637A3D" w:rsidRDefault="00103458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</w:t>
            </w:r>
          </w:p>
        </w:tc>
        <w:tc>
          <w:tcPr>
            <w:tcW w:w="512" w:type="pct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ARK.1</w:t>
            </w:r>
          </w:p>
        </w:tc>
        <w:tc>
          <w:tcPr>
            <w:tcW w:w="287" w:type="pct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</w:t>
            </w:r>
          </w:p>
        </w:tc>
        <w:tc>
          <w:tcPr>
            <w:tcW w:w="318" w:type="pct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103458" w:rsidRPr="00637A3D" w:rsidRDefault="00103458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09" w:type="pct"/>
            <w:vAlign w:val="center"/>
          </w:tcPr>
          <w:p w:rsidR="00103458" w:rsidRPr="00637A3D" w:rsidRDefault="00103458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103458" w:rsidRPr="00637A3D" w:rsidRDefault="00103458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103458" w:rsidRPr="00637A3D" w:rsidRDefault="00103458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103458" w:rsidRPr="00637A3D" w:rsidRDefault="00103458" w:rsidP="003F33CE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103458" w:rsidRPr="00637A3D" w:rsidRDefault="00103458" w:rsidP="003F33CE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103458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103458" w:rsidRPr="00637A3D" w:rsidRDefault="00103458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7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1.1.3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7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1.1.3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8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1.1.4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8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1.1.4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1.1.5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1.1.4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1.1.5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1.1.6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1.1.6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1.1.7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1.1.6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1.1.7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10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1.1.8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1.1.7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10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1.1.8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1.1.9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1.1.8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1.1.9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1.1.10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1.1.9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XT.1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6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637A3D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6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1.1.11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</w:t>
            </w:r>
            <w:r w:rsidR="003431C3">
              <w:rPr>
                <w:rFonts w:ascii="ISOCPEUR" w:hAnsi="ISOCPEUR"/>
                <w:i/>
                <w:lang w:val="en-US"/>
              </w:rPr>
              <w:t>K</w:t>
            </w:r>
            <w:r w:rsidRPr="00637A3D">
              <w:rPr>
                <w:rFonts w:ascii="ISOCPEUR" w:hAnsi="ISOCPEUR"/>
                <w:i/>
              </w:rPr>
              <w:t xml:space="preserve"> 1.1.10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13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20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20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1.1.12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</w:t>
            </w:r>
            <w:r w:rsidR="003431C3">
              <w:rPr>
                <w:rFonts w:ascii="ISOCPEUR" w:hAnsi="ISOCPEUR"/>
                <w:i/>
                <w:lang w:val="en-US"/>
              </w:rPr>
              <w:t>K</w:t>
            </w:r>
            <w:r w:rsidRPr="00637A3D">
              <w:rPr>
                <w:rFonts w:ascii="ISOCPEUR" w:hAnsi="ISOCPEUR"/>
                <w:i/>
              </w:rPr>
              <w:t xml:space="preserve"> 1.1.10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13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1.1.11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14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1.1.13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0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9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XT.2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16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637A3D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16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1.1.14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XT.2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1.1.12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10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8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8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1.1.15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1.1.12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10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1.1.13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12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10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10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1.1.16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12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1.1.14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12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1.1.17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XT.2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1.1.15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2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2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1.1.18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1.1.16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 xml:space="preserve">КПССнг(А)-FRLS </w:t>
            </w:r>
            <w:r w:rsidRPr="00637A3D">
              <w:rPr>
                <w:rFonts w:ascii="ISOCPEUR" w:hAnsi="ISOCPEUR"/>
                <w:i/>
                <w:lang w:val="en-US"/>
              </w:rPr>
              <w:lastRenderedPageBreak/>
              <w:t>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lastRenderedPageBreak/>
              <w:t>3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lastRenderedPageBreak/>
              <w:t>1.1.19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1.1.16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1.1.17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1.1.20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1.1.17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1.1.18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1.1.21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1.1.18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1.1.19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3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1.1.22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1.1.19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1.1.20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B52263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4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1.1.23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1.1.20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1.1.21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16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16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1.1.24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1.1.21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4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1.1.22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5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1.1.25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1.1.22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5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1.1.23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1.1.26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6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1.1.24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10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10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1.1.27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1.1.24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1.1.25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2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9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9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1.1.28</w:t>
            </w: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ВТН 1.1.25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2</w:t>
            </w: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ВТМ 1.1.26</w:t>
            </w: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3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  <w:r w:rsidRPr="00637A3D">
              <w:rPr>
                <w:rFonts w:ascii="ISOCPEUR" w:hAnsi="ISOCPEUR"/>
                <w:i/>
              </w:rPr>
              <w:t>2</w:t>
            </w: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КПССнг(А)-FRLS 1х2х0,5</w:t>
            </w: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 w:rsidRPr="00637A3D">
              <w:rPr>
                <w:rFonts w:ascii="ISOCPEUR" w:hAnsi="ISOCPEUR"/>
                <w:i/>
                <w:lang w:val="en-US"/>
              </w:rPr>
              <w:t>Л ППЛ 16 БП</w:t>
            </w:r>
          </w:p>
        </w:tc>
        <w:tc>
          <w:tcPr>
            <w:tcW w:w="255" w:type="pct"/>
            <w:vAlign w:val="center"/>
          </w:tcPr>
          <w:p w:rsidR="00241C67" w:rsidRPr="00637A3D" w:rsidRDefault="00103458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  <w:r>
              <w:rPr>
                <w:rFonts w:ascii="ISOCPEUR" w:hAnsi="ISOCPEUR"/>
                <w:i/>
                <w:lang w:val="en-US"/>
              </w:rPr>
              <w:t>7</w:t>
            </w: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  <w:tr w:rsidR="00241C67" w:rsidRPr="00AF6FB5" w:rsidTr="004D314F">
        <w:trPr>
          <w:trHeight w:val="454"/>
        </w:trPr>
        <w:tc>
          <w:tcPr>
            <w:tcW w:w="416" w:type="pct"/>
            <w:vAlign w:val="center"/>
          </w:tcPr>
          <w:p w:rsidR="00241C67" w:rsidRPr="00637A3D" w:rsidRDefault="00241C67" w:rsidP="00AF6FB5">
            <w:pPr>
              <w:keepLines/>
              <w:ind w:left="119"/>
              <w:rPr>
                <w:rFonts w:ascii="ISOCPEUR" w:hAnsi="ISOCPEUR"/>
                <w:i/>
              </w:rPr>
            </w:pPr>
          </w:p>
        </w:tc>
        <w:tc>
          <w:tcPr>
            <w:tcW w:w="512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5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510" w:type="pct"/>
            <w:gridSpan w:val="2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318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75"/>
              <w:rPr>
                <w:rFonts w:ascii="ISOCPEUR" w:hAnsi="ISOCPEUR"/>
                <w:i/>
              </w:rPr>
            </w:pPr>
          </w:p>
        </w:tc>
        <w:tc>
          <w:tcPr>
            <w:tcW w:w="509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87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84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5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254" w:type="pct"/>
            <w:vAlign w:val="center"/>
          </w:tcPr>
          <w:p w:rsidR="00241C67" w:rsidRPr="00637A3D" w:rsidRDefault="00241C67" w:rsidP="00AF6FB5">
            <w:pPr>
              <w:keepLines/>
              <w:ind w:left="115"/>
              <w:rPr>
                <w:rFonts w:ascii="ISOCPEUR" w:hAnsi="ISOCPEUR"/>
                <w:i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241C67" w:rsidRPr="00637A3D" w:rsidRDefault="00241C67" w:rsidP="00AF6FB5">
            <w:pPr>
              <w:keepLines/>
              <w:ind w:left="153"/>
              <w:rPr>
                <w:rFonts w:ascii="ISOCPEUR" w:hAnsi="ISOCPEUR"/>
                <w:i/>
                <w:lang w:val="en-US"/>
              </w:rPr>
            </w:pPr>
          </w:p>
        </w:tc>
      </w:tr>
    </w:tbl>
    <w:p w:rsidR="00570F78" w:rsidRPr="00706FF5" w:rsidRDefault="00570F78" w:rsidP="00706FF5">
      <w:pPr>
        <w:rPr>
          <w:lang w:val="en-US"/>
        </w:rPr>
      </w:pPr>
    </w:p>
    <w:sectPr w:rsidR="00570F78" w:rsidRPr="00706FF5" w:rsidSect="007B0761">
      <w:headerReference w:type="default" r:id="rId9"/>
      <w:footerReference w:type="default" r:id="rId10"/>
      <w:headerReference w:type="first" r:id="rId11"/>
      <w:footerReference w:type="first" r:id="rId12"/>
      <w:pgSz w:w="23814" w:h="16840" w:orient="landscape" w:code="8"/>
      <w:pgMar w:top="284" w:right="284" w:bottom="567" w:left="1134" w:header="284" w:footer="567" w:gutter="0"/>
      <w:pgBorders w:zOrder="back"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595" w:rsidRDefault="00607595">
      <w:r>
        <w:separator/>
      </w:r>
    </w:p>
  </w:endnote>
  <w:endnote w:type="continuationSeparator" w:id="0">
    <w:p w:rsidR="00607595" w:rsidRDefault="0060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71D" w:rsidRPr="00E33363" w:rsidRDefault="0097271D" w:rsidP="0097271D">
    <w:pPr>
      <w:pStyle w:val="a6"/>
      <w:spacing w:before="0"/>
      <w:rPr>
        <w:sz w:val="20"/>
        <w:szCs w:val="20"/>
        <w:lang w:val="en-US"/>
      </w:rPr>
    </w:pPr>
  </w:p>
  <w:tbl>
    <w:tblPr>
      <w:tblW w:w="0" w:type="auto"/>
      <w:jc w:val="righ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6"/>
      <w:gridCol w:w="566"/>
      <w:gridCol w:w="567"/>
      <w:gridCol w:w="567"/>
      <w:gridCol w:w="851"/>
      <w:gridCol w:w="567"/>
      <w:gridCol w:w="6228"/>
      <w:gridCol w:w="578"/>
    </w:tblGrid>
    <w:tr w:rsidR="0097271D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566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851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bottom w:val="single" w:sz="8" w:space="0" w:color="auto"/>
          </w:tcBorders>
        </w:tcPr>
        <w:p w:rsidR="0097271D" w:rsidRPr="00F92FAD" w:rsidRDefault="0097271D" w:rsidP="008974D8">
          <w:pPr>
            <w:pStyle w:val="a6"/>
            <w:keepLines/>
          </w:pPr>
        </w:p>
      </w:tc>
      <w:tc>
        <w:tcPr>
          <w:tcW w:w="6228" w:type="dxa"/>
          <w:vMerge w:val="restart"/>
          <w:vAlign w:val="center"/>
        </w:tcPr>
        <w:p w:rsidR="0097271D" w:rsidRPr="008C01DD" w:rsidRDefault="00612DB6" w:rsidP="008974D8">
          <w:pPr>
            <w:pStyle w:val="a6"/>
            <w:keepLines/>
            <w:jc w:val="center"/>
            <w:rPr>
              <w:i/>
              <w:sz w:val="24"/>
              <w:lang w:val="en-US"/>
            </w:rPr>
          </w:pPr>
          <w:r w:rsidRPr="00376172">
            <w:rPr>
              <w:rFonts w:ascii="ISOCPEUR" w:hAnsi="ISOCPEUR"/>
              <w:i/>
              <w:sz w:val="24"/>
            </w:rPr>
            <w:t>П216-124-002-1-Р-1-ПС</w:t>
          </w:r>
          <w:r>
            <w:rPr>
              <w:rFonts w:ascii="ISOCPEUR" w:hAnsi="ISOCPEUR"/>
              <w:i/>
              <w:sz w:val="24"/>
            </w:rPr>
            <w:t>.С1</w:t>
          </w:r>
        </w:p>
      </w:tc>
      <w:tc>
        <w:tcPr>
          <w:tcW w:w="578" w:type="dxa"/>
          <w:shd w:val="clear" w:color="auto" w:fill="auto"/>
          <w:noWrap/>
        </w:tcPr>
        <w:p w:rsidR="0097271D" w:rsidRPr="00AF6FB5" w:rsidRDefault="0097271D" w:rsidP="008974D8">
          <w:pPr>
            <w:pStyle w:val="a6"/>
            <w:keepLines/>
            <w:spacing w:before="0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t>Лист</w:t>
          </w:r>
        </w:p>
      </w:tc>
    </w:tr>
    <w:tr w:rsidR="0097271D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566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851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567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6228" w:type="dxa"/>
          <w:vMerge/>
          <w:tcBorders>
            <w:left w:val="single" w:sz="12" w:space="0" w:color="auto"/>
          </w:tcBorders>
        </w:tcPr>
        <w:p w:rsidR="0097271D" w:rsidRDefault="0097271D" w:rsidP="008974D8">
          <w:pPr>
            <w:pStyle w:val="a6"/>
            <w:keepLines/>
          </w:pPr>
        </w:p>
      </w:tc>
      <w:tc>
        <w:tcPr>
          <w:tcW w:w="578" w:type="dxa"/>
          <w:vMerge w:val="restart"/>
          <w:shd w:val="clear" w:color="auto" w:fill="auto"/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  <w:sz w:val="20"/>
              <w:szCs w:val="20"/>
            </w:rPr>
          </w:pPr>
          <w:r w:rsidRPr="00AF6FB5">
            <w:rPr>
              <w:i/>
              <w:sz w:val="20"/>
              <w:szCs w:val="20"/>
            </w:rPr>
            <w:fldChar w:fldCharType="begin"/>
          </w:r>
          <w:r w:rsidRPr="00AF6FB5">
            <w:rPr>
              <w:i/>
              <w:sz w:val="20"/>
              <w:szCs w:val="20"/>
            </w:rPr>
            <w:instrText xml:space="preserve"> PAGE  \* Arabic  \* MERGEFORMAT </w:instrText>
          </w:r>
          <w:r w:rsidRPr="00AF6FB5">
            <w:rPr>
              <w:i/>
              <w:sz w:val="20"/>
              <w:szCs w:val="20"/>
            </w:rPr>
            <w:fldChar w:fldCharType="separate"/>
          </w:r>
          <w:r w:rsidR="00612DB6">
            <w:rPr>
              <w:i/>
              <w:noProof/>
              <w:sz w:val="20"/>
              <w:szCs w:val="20"/>
            </w:rPr>
            <w:t>2</w:t>
          </w:r>
          <w:r w:rsidRPr="00AF6FB5">
            <w:rPr>
              <w:i/>
              <w:sz w:val="20"/>
              <w:szCs w:val="20"/>
            </w:rPr>
            <w:fldChar w:fldCharType="end"/>
          </w:r>
        </w:p>
      </w:tc>
    </w:tr>
    <w:tr w:rsidR="0097271D" w:rsidRPr="00AF6FB5" w:rsidTr="008974D8">
      <w:trPr>
        <w:cantSplit/>
        <w:trHeight w:hRule="exact" w:val="284"/>
        <w:jc w:val="right"/>
      </w:trPr>
      <w:tc>
        <w:tcPr>
          <w:tcW w:w="566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Изм.</w:t>
          </w:r>
        </w:p>
      </w:tc>
      <w:tc>
        <w:tcPr>
          <w:tcW w:w="566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Код уч</w:t>
          </w: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№ док</w:t>
          </w:r>
        </w:p>
      </w:tc>
      <w:tc>
        <w:tcPr>
          <w:tcW w:w="851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</w:tcBorders>
          <w:vAlign w:val="center"/>
        </w:tcPr>
        <w:p w:rsidR="0097271D" w:rsidRPr="00AF6FB5" w:rsidRDefault="0097271D" w:rsidP="008974D8">
          <w:pPr>
            <w:pStyle w:val="a6"/>
            <w:keepLines/>
            <w:jc w:val="center"/>
            <w:rPr>
              <w:i/>
            </w:rPr>
          </w:pPr>
          <w:r w:rsidRPr="00AF6FB5">
            <w:rPr>
              <w:i/>
            </w:rPr>
            <w:t>Дата</w:t>
          </w:r>
        </w:p>
      </w:tc>
      <w:tc>
        <w:tcPr>
          <w:tcW w:w="6228" w:type="dxa"/>
          <w:vMerge/>
          <w:vAlign w:val="center"/>
        </w:tcPr>
        <w:p w:rsidR="0097271D" w:rsidRDefault="0097271D" w:rsidP="008974D8">
          <w:pPr>
            <w:pStyle w:val="a6"/>
            <w:keepLines/>
            <w:jc w:val="center"/>
          </w:pPr>
        </w:p>
      </w:tc>
      <w:tc>
        <w:tcPr>
          <w:tcW w:w="578" w:type="dxa"/>
          <w:vMerge/>
          <w:shd w:val="clear" w:color="auto" w:fill="auto"/>
          <w:vAlign w:val="center"/>
        </w:tcPr>
        <w:p w:rsidR="0097271D" w:rsidRDefault="0097271D" w:rsidP="008974D8">
          <w:pPr>
            <w:pStyle w:val="a6"/>
            <w:keepLines/>
            <w:jc w:val="center"/>
          </w:pPr>
        </w:p>
      </w:tc>
    </w:tr>
  </w:tbl>
  <w:p w:rsidR="0097271D" w:rsidRPr="0074429B" w:rsidRDefault="00241C67" w:rsidP="0097271D">
    <w:pPr>
      <w:pStyle w:val="a6"/>
      <w:spacing w:before="0"/>
      <w:rPr>
        <w:sz w:val="2"/>
        <w:szCs w:val="2"/>
      </w:rPr>
    </w:pPr>
    <w:r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5BF42FEC" wp14:editId="41DF63AD">
              <wp:simplePos x="0" y="0"/>
              <wp:positionH relativeFrom="column">
                <wp:posOffset>-440055</wp:posOffset>
              </wp:positionH>
              <wp:positionV relativeFrom="page">
                <wp:posOffset>7280910</wp:posOffset>
              </wp:positionV>
              <wp:extent cx="431800" cy="3059430"/>
              <wp:effectExtent l="0" t="0" r="0" b="0"/>
              <wp:wrapNone/>
              <wp:docPr id="13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800" cy="3059430"/>
                        <a:chOff x="725" y="11744"/>
                        <a:chExt cx="680" cy="4818"/>
                      </a:xfrm>
                    </wpg:grpSpPr>
                    <wps:wsp>
                      <wps:cNvPr id="14" name="Text Box 27"/>
                      <wps:cNvSpPr txBox="1">
                        <a:spLocks noChangeArrowheads="1"/>
                      </wps:cNvSpPr>
                      <wps:spPr bwMode="auto">
                        <a:xfrm>
                          <a:off x="725" y="11744"/>
                          <a:ext cx="680" cy="141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271D" w:rsidRPr="00504C1B" w:rsidRDefault="0097271D" w:rsidP="0097271D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504C1B">
                              <w:rPr>
                                <w:i/>
                                <w:sz w:val="16"/>
                                <w:szCs w:val="16"/>
                              </w:rPr>
                              <w:t>Взам. инв. №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5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725" y="15145"/>
                          <a:ext cx="680" cy="141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271D" w:rsidRPr="0076557C" w:rsidRDefault="0097271D" w:rsidP="0097271D">
                            <w:pPr>
                              <w:pStyle w:val="100"/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6557C"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6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725" y="13161"/>
                          <a:ext cx="680" cy="19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271D" w:rsidRPr="0076557C" w:rsidRDefault="0097271D" w:rsidP="0097271D">
                            <w:pPr>
                              <w:pStyle w:val="100"/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6557C"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</w:rP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s:wsp>
                      <wps:cNvPr id="17" name="Line 30"/>
                      <wps:cNvCnPr/>
                      <wps:spPr bwMode="auto">
                        <a:xfrm flipH="1">
                          <a:off x="1008" y="11744"/>
                          <a:ext cx="4" cy="481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26" style="position:absolute;margin-left:-34.65pt;margin-top:573.3pt;width:34pt;height:240.9pt;z-index:251657216;mso-position-vertical-relative:page" coordorigin="725,11744" coordsize="680,4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7" type="#_x0000_t202" style="position:absolute;left:725;top:11744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MYMIA&#10;AADbAAAADwAAAGRycy9kb3ducmV2LnhtbERPTWsCMRC9C/6HMEIvRZMWkbI1iiilRfTgVmiPw2a6&#10;Wd1Mlk3U9d8boeBtHu9zpvPO1eJMbag8a3gZKRDEhTcVlxr23x/DNxAhIhusPZOGKwWYz/q9KWbG&#10;X3hH5zyWIoVwyFCDjbHJpAyFJYdh5BvixP351mFMsC2lafGSwl0tX5WaSIcVpwaLDS0tFcf85DR8&#10;Pl+rJj+slNr8htN2XdjV+qfT+mnQLd5BROriQ/zv/jJp/hjuv6QD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sxg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97271D" w:rsidRPr="00504C1B" w:rsidRDefault="0097271D" w:rsidP="0097271D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proofErr w:type="spellStart"/>
                      <w:r w:rsidRPr="00504C1B">
                        <w:rPr>
                          <w:i/>
                          <w:sz w:val="16"/>
                          <w:szCs w:val="16"/>
                        </w:rPr>
                        <w:t>Взам</w:t>
                      </w:r>
                      <w:proofErr w:type="spellEnd"/>
                      <w:r w:rsidRPr="00504C1B">
                        <w:rPr>
                          <w:i/>
                          <w:sz w:val="16"/>
                          <w:szCs w:val="16"/>
                        </w:rPr>
                        <w:t>. инв. №</w:t>
                      </w:r>
                    </w:p>
                  </w:txbxContent>
                </v:textbox>
              </v:shape>
              <v:shape id="Text Box 28" o:spid="_x0000_s1028" type="#_x0000_t202" style="position:absolute;left:725;top:15145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5p+8IA&#10;AADbAAAADwAAAGRycy9kb3ducmV2LnhtbERPTWsCMRC9C/6HMEIvRZMWlLI1iiilRfTgVmiPw2a6&#10;Wd1Mlk3U9d8boeBtHu9zpvPO1eJMbag8a3gZKRDEhTcVlxr23x/DNxAhIhusPZOGKwWYz/q9KWbG&#10;X3hH5zyWIoVwyFCDjbHJpAyFJYdh5BvixP351mFMsC2lafGSwl0tX5WaSIcVpwaLDS0tFcf85DR8&#10;Pl+rJj+slNr8htN2XdjV+qfT+mnQLd5BROriQ/zv/jJp/hjuv6QD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Dmn7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97271D" w:rsidRPr="0076557C" w:rsidRDefault="0097271D" w:rsidP="0097271D">
                      <w:pPr>
                        <w:pStyle w:val="100"/>
                        <w:rPr>
                          <w:rFonts w:ascii="ISOCPEUR" w:hAnsi="ISOCPEUR" w:cs="Arial"/>
                          <w:i/>
                          <w:sz w:val="22"/>
                          <w:szCs w:val="22"/>
                          <w:lang w:val="en-US"/>
                        </w:rPr>
                      </w:pPr>
                      <w:r w:rsidRPr="0076557C"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  <w:t>Инв. № подл.</w:t>
                      </w:r>
                    </w:p>
                  </w:txbxContent>
                </v:textbox>
              </v:shape>
              <v:shape id="Text Box 29" o:spid="_x0000_s1029" type="#_x0000_t202" style="position:absolute;left:725;top:13161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3jMIA&#10;AADbAAAADwAAAGRycy9kb3ducmV2LnhtbERPTWsCMRC9C/0PYQQvUhN7EFmNUpRiEXtwFexx2Ew3&#10;224myybq+u8bQfA2j/c582XnanGhNlSeNYxHCgRx4U3FpYbj4eN1CiJEZIO1Z9JwowDLxUtvjpnx&#10;V97TJY+lSCEcMtRgY2wyKUNhyWEY+YY4cT++dRgTbEtpWrymcFfLN6Um0mHFqcFiQytLxV9+dho2&#10;w1vV5L9rpXbf4fy1Lex6e+q0HvS79xmISF18ih/uT5PmT+D+Szp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PeMwgAAANsAAAAPAAAAAAAAAAAAAAAAAJgCAABkcnMvZG93&#10;bnJldi54bWxQSwUGAAAAAAQABAD1AAAAhwMAAAAA&#10;" filled="f" strokeweight="1.5pt">
                <v:textbox style="layout-flow:vertical;mso-layout-flow-alt:bottom-to-top" inset="0,,0">
                  <w:txbxContent>
                    <w:p w:rsidR="0097271D" w:rsidRPr="0076557C" w:rsidRDefault="0097271D" w:rsidP="0097271D">
                      <w:pPr>
                        <w:pStyle w:val="100"/>
                        <w:rPr>
                          <w:rFonts w:ascii="ISOCPEUR" w:hAnsi="ISOCPEUR" w:cs="Arial"/>
                          <w:i/>
                          <w:sz w:val="22"/>
                          <w:szCs w:val="22"/>
                          <w:lang w:val="en-US"/>
                        </w:rPr>
                      </w:pPr>
                      <w:r w:rsidRPr="0076557C"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  <w:t>Подпись и дата</w:t>
                      </w:r>
                    </w:p>
                  </w:txbxContent>
                </v:textbox>
              </v:shape>
              <v:line id="Line 30" o:spid="_x0000_s1030" style="position:absolute;flip:x;visibility:visible;mso-wrap-style:square" from="1008,11744" to="1012,16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<w10:wrap anchory="page"/>
              <w10:anchorlock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727" w:rsidRPr="00E33363" w:rsidRDefault="00724727" w:rsidP="00724727">
    <w:pPr>
      <w:pStyle w:val="a6"/>
      <w:spacing w:before="0"/>
      <w:rPr>
        <w:i/>
        <w:sz w:val="20"/>
        <w:szCs w:val="20"/>
        <w:lang w:val="en-US"/>
      </w:rPr>
    </w:pPr>
  </w:p>
  <w:tbl>
    <w:tblPr>
      <w:tblW w:w="0" w:type="auto"/>
      <w:jc w:val="right"/>
      <w:tblBorders>
        <w:top w:val="single" w:sz="8" w:space="0" w:color="auto"/>
        <w:left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565"/>
      <w:gridCol w:w="565"/>
      <w:gridCol w:w="564"/>
      <w:gridCol w:w="559"/>
      <w:gridCol w:w="851"/>
      <w:gridCol w:w="553"/>
      <w:gridCol w:w="3970"/>
      <w:gridCol w:w="850"/>
      <w:gridCol w:w="851"/>
      <w:gridCol w:w="1162"/>
    </w:tblGrid>
    <w:tr w:rsidR="00B52263" w:rsidTr="00B4265B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52263" w:rsidRPr="00B52263" w:rsidRDefault="00612DB6" w:rsidP="00B52263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 w:rsidRPr="00376172">
            <w:rPr>
              <w:rFonts w:ascii="ISOCPEUR" w:hAnsi="ISOCPEUR"/>
              <w:i/>
              <w:sz w:val="24"/>
            </w:rPr>
            <w:t>П216-124-002-1-Р-1-ПС</w:t>
          </w:r>
          <w:r>
            <w:rPr>
              <w:rFonts w:ascii="ISOCPEUR" w:hAnsi="ISOCPEUR"/>
              <w:i/>
              <w:sz w:val="24"/>
            </w:rPr>
            <w:t>.С1</w:t>
          </w:r>
        </w:p>
      </w:tc>
    </w:tr>
    <w:tr w:rsidR="00B52263" w:rsidTr="00B4265B">
      <w:trPr>
        <w:cantSplit/>
        <w:trHeight w:hRule="exact" w:val="284"/>
        <w:jc w:val="right"/>
      </w:trPr>
      <w:tc>
        <w:tcPr>
          <w:tcW w:w="565" w:type="dxa"/>
          <w:tcBorders>
            <w:top w:val="single" w:sz="8" w:space="0" w:color="auto"/>
            <w:left w:val="single" w:sz="12" w:space="0" w:color="auto"/>
            <w:bottom w:val="single" w:sz="2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12" w:space="0" w:color="auto"/>
          </w:tcBorders>
        </w:tcPr>
        <w:p w:rsidR="00B52263" w:rsidRPr="00637A3D" w:rsidRDefault="00B52263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52263" w:rsidRPr="00637A3D" w:rsidRDefault="00B52263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</w:p>
      </w:tc>
    </w:tr>
    <w:tr w:rsidR="00724727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2" w:space="0" w:color="auto"/>
            <w:left w:val="single" w:sz="12" w:space="0" w:color="auto"/>
            <w:bottom w:val="single" w:sz="8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  <w:lang w:val="en-US"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24727" w:rsidRPr="00B52263" w:rsidRDefault="00724727" w:rsidP="00B52263">
          <w:pPr>
            <w:pStyle w:val="a6"/>
            <w:keepLines/>
            <w:jc w:val="center"/>
            <w:rPr>
              <w:rFonts w:ascii="ISOCPEUR" w:hAnsi="ISOCPEUR"/>
              <w:i/>
              <w:sz w:val="24"/>
              <w:lang w:val="en-US"/>
            </w:rPr>
          </w:pPr>
          <w:r w:rsidRPr="00637A3D">
            <w:rPr>
              <w:rFonts w:ascii="ISOCPEUR" w:hAnsi="ISOCPEUR"/>
              <w:i/>
              <w:sz w:val="24"/>
            </w:rPr>
            <w:fldChar w:fldCharType="begin"/>
          </w:r>
          <w:r w:rsidRPr="00637A3D">
            <w:rPr>
              <w:rFonts w:ascii="ISOCPEUR" w:hAnsi="ISOCPEUR"/>
              <w:i/>
              <w:sz w:val="24"/>
            </w:rPr>
            <w:instrText xml:space="preserve"> DOCPROPERTY  CUSTOMER_NAME  \* MERGEFORMAT </w:instrText>
          </w:r>
          <w:r w:rsidRPr="00637A3D">
            <w:rPr>
              <w:rFonts w:ascii="ISOCPEUR" w:hAnsi="ISOCPEUR"/>
              <w:i/>
              <w:sz w:val="24"/>
            </w:rPr>
            <w:fldChar w:fldCharType="separate"/>
          </w:r>
          <w:r w:rsidR="00612DB6">
            <w:rPr>
              <w:rFonts w:ascii="ISOCPEUR" w:hAnsi="ISOCPEUR"/>
              <w:i/>
              <w:sz w:val="24"/>
            </w:rPr>
            <w:t>Коттедж</w:t>
          </w:r>
          <w:r w:rsidRPr="00637A3D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724727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5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64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9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6833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</w:tr>
    <w:tr w:rsidR="00724727" w:rsidTr="001407E6">
      <w:trPr>
        <w:cantSplit/>
        <w:trHeight w:hRule="exact" w:val="284"/>
        <w:jc w:val="right"/>
      </w:trPr>
      <w:tc>
        <w:tcPr>
          <w:tcW w:w="565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Изм.</w:t>
          </w:r>
        </w:p>
      </w:tc>
      <w:tc>
        <w:tcPr>
          <w:tcW w:w="565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Код уч</w:t>
          </w:r>
        </w:p>
      </w:tc>
      <w:tc>
        <w:tcPr>
          <w:tcW w:w="564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Лист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№ док</w:t>
          </w:r>
        </w:p>
      </w:tc>
      <w:tc>
        <w:tcPr>
          <w:tcW w:w="851" w:type="dxa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Подпись</w:t>
          </w:r>
        </w:p>
      </w:tc>
      <w:tc>
        <w:tcPr>
          <w:tcW w:w="553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24727" w:rsidRPr="00B52263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  <w:szCs w:val="16"/>
            </w:rPr>
          </w:pPr>
          <w:r w:rsidRPr="00B52263">
            <w:rPr>
              <w:rFonts w:ascii="ISOCPEUR" w:hAnsi="ISOCPEUR"/>
              <w:i/>
              <w:szCs w:val="16"/>
            </w:rPr>
            <w:t>Дата</w:t>
          </w:r>
        </w:p>
      </w:tc>
      <w:tc>
        <w:tcPr>
          <w:tcW w:w="6833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</w:tr>
    <w:tr w:rsidR="00724727" w:rsidTr="001407E6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12" w:space="0" w:color="auto"/>
            <w:left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t>Разработал</w:t>
          </w:r>
        </w:p>
      </w:tc>
      <w:tc>
        <w:tcPr>
          <w:tcW w:w="1123" w:type="dxa"/>
          <w:gridSpan w:val="2"/>
          <w:tcBorders>
            <w:top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B52263">
            <w:rPr>
              <w:rFonts w:ascii="ISOCPEUR" w:hAnsi="ISOCPEUR"/>
              <w:i/>
              <w:sz w:val="20"/>
              <w:szCs w:val="20"/>
            </w:rPr>
            <w:instrText xml:space="preserve"> DOCPROPERTY  DEVELOPER  \* MERGEFORMAT </w:instrTex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612DB6">
            <w:rPr>
              <w:rFonts w:ascii="ISOCPEUR" w:hAnsi="ISOCPEUR"/>
              <w:i/>
              <w:sz w:val="20"/>
              <w:szCs w:val="20"/>
            </w:rPr>
            <w:t>Фамилия И. О.</w: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end"/>
          </w:r>
        </w:p>
      </w:tc>
      <w:tc>
        <w:tcPr>
          <w:tcW w:w="851" w:type="dxa"/>
          <w:tcBorders>
            <w:top w:val="single" w:sz="12" w:space="0" w:color="auto"/>
            <w:bottom w:val="single" w:sz="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12" w:space="0" w:color="auto"/>
            <w:bottom w:val="single" w:sz="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637A3D">
            <w:rPr>
              <w:rFonts w:ascii="ISOCPEUR" w:hAnsi="ISOCPEUR"/>
              <w:i/>
              <w:sz w:val="24"/>
            </w:rPr>
            <w:fldChar w:fldCharType="begin"/>
          </w:r>
          <w:r w:rsidRPr="00637A3D">
            <w:rPr>
              <w:rFonts w:ascii="ISOCPEUR" w:hAnsi="ISOCPEUR"/>
              <w:i/>
              <w:sz w:val="24"/>
            </w:rPr>
            <w:instrText xml:space="preserve"> DOCPROPERTY  PROJECT_NAME  \* MERGEFORMAT </w:instrText>
          </w:r>
          <w:r w:rsidRPr="00637A3D">
            <w:rPr>
              <w:rFonts w:ascii="ISOCPEUR" w:hAnsi="ISOCPEUR"/>
              <w:i/>
              <w:sz w:val="24"/>
            </w:rPr>
            <w:fldChar w:fldCharType="separate"/>
          </w:r>
          <w:r w:rsidR="00612DB6">
            <w:rPr>
              <w:rFonts w:ascii="ISOCPEUR" w:hAnsi="ISOCPEUR"/>
              <w:i/>
              <w:sz w:val="24"/>
            </w:rPr>
            <w:t>Пожарная сигнализация</w:t>
          </w:r>
          <w:r w:rsidRPr="00637A3D">
            <w:rPr>
              <w:rFonts w:ascii="ISOCPEUR" w:hAnsi="ISOCPEUR"/>
              <w:i/>
              <w:sz w:val="24"/>
            </w:rPr>
            <w:fldChar w:fldCharType="end"/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Лист</w:t>
          </w:r>
        </w:p>
      </w:tc>
      <w:tc>
        <w:tcPr>
          <w:tcW w:w="11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</w:rPr>
            <w:t>Листов</w:t>
          </w:r>
        </w:p>
      </w:tc>
    </w:tr>
    <w:tr w:rsidR="00724727" w:rsidTr="001407E6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t>Проверил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B52263">
            <w:rPr>
              <w:rFonts w:ascii="ISOCPEUR" w:hAnsi="ISOCPEUR"/>
              <w:i/>
              <w:sz w:val="20"/>
              <w:szCs w:val="20"/>
            </w:rPr>
            <w:instrText xml:space="preserve"> DOCPROPERTY  CHECK  \* MERGEFORMAT </w:instrTex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612DB6">
            <w:rPr>
              <w:rFonts w:ascii="ISOCPEUR" w:hAnsi="ISOCPEUR"/>
              <w:i/>
              <w:sz w:val="20"/>
              <w:szCs w:val="20"/>
            </w:rPr>
            <w:t>Фамилия И. О.</w: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637A3D" w:rsidRDefault="00724727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 w:rsidRPr="00637A3D">
            <w:rPr>
              <w:rFonts w:ascii="ISOCPEUR" w:hAnsi="ISOCPEUR"/>
              <w:i/>
              <w:sz w:val="20"/>
              <w:szCs w:val="20"/>
              <w:lang w:val="en-US"/>
            </w:rPr>
            <w:fldChar w:fldCharType="begin"/>
          </w:r>
          <w:r w:rsidRPr="00637A3D">
            <w:rPr>
              <w:rFonts w:ascii="ISOCPEUR" w:hAnsi="ISOCPEUR"/>
              <w:i/>
              <w:sz w:val="20"/>
              <w:szCs w:val="20"/>
              <w:lang w:val="en-US"/>
            </w:rPr>
            <w:instrText xml:space="preserve"> DOCPROPERTY  PS  \* MERGEFORMAT </w:instrText>
          </w:r>
          <w:r w:rsidRPr="00637A3D">
            <w:rPr>
              <w:rFonts w:ascii="ISOCPEUR" w:hAnsi="ISOCPEUR"/>
              <w:i/>
              <w:sz w:val="20"/>
              <w:szCs w:val="20"/>
              <w:lang w:val="en-US"/>
            </w:rPr>
            <w:fldChar w:fldCharType="separate"/>
          </w:r>
          <w:r w:rsidR="00612DB6">
            <w:rPr>
              <w:rFonts w:ascii="ISOCPEUR" w:hAnsi="ISOCPEUR"/>
              <w:i/>
              <w:sz w:val="20"/>
              <w:szCs w:val="20"/>
              <w:lang w:val="en-US"/>
            </w:rPr>
            <w:t>Р</w:t>
          </w:r>
          <w:r w:rsidRPr="00637A3D">
            <w:rPr>
              <w:rFonts w:ascii="ISOCPEUR" w:hAnsi="ISOCPEUR"/>
              <w:i/>
              <w:sz w:val="20"/>
              <w:szCs w:val="20"/>
              <w:lang w:val="en-US"/>
            </w:rPr>
            <w:fldChar w:fldCharType="end"/>
          </w:r>
        </w:p>
      </w:tc>
      <w:tc>
        <w:tcPr>
          <w:tcW w:w="851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103458" w:rsidRDefault="002720B3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>
            <w:rPr>
              <w:rFonts w:ascii="ISOCPEUR" w:hAnsi="ISOCPEUR"/>
              <w:i/>
              <w:sz w:val="20"/>
              <w:szCs w:val="20"/>
              <w:lang w:val="en-US"/>
            </w:rPr>
            <w:t>10</w:t>
          </w:r>
        </w:p>
      </w:tc>
      <w:tc>
        <w:tcPr>
          <w:tcW w:w="1162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103458" w:rsidRDefault="00D24B22" w:rsidP="00C070B1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  <w:r>
            <w:rPr>
              <w:rFonts w:ascii="ISOCPEUR" w:hAnsi="ISOCPEUR"/>
              <w:i/>
              <w:sz w:val="20"/>
              <w:szCs w:val="20"/>
              <w:lang w:val="en-US"/>
            </w:rPr>
            <w:t>1</w:t>
          </w:r>
          <w:r w:rsidR="00C070B1">
            <w:rPr>
              <w:rFonts w:ascii="ISOCPEUR" w:hAnsi="ISOCPEUR"/>
              <w:i/>
              <w:sz w:val="20"/>
              <w:szCs w:val="20"/>
              <w:lang w:val="en-US"/>
            </w:rPr>
            <w:t>2</w:t>
          </w:r>
        </w:p>
      </w:tc>
    </w:tr>
    <w:tr w:rsidR="00724727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637A3D" w:rsidRDefault="00724727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  <w:lang w:val="en-US"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637A3D" w:rsidRDefault="00724727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11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24727" w:rsidRPr="00637A3D" w:rsidRDefault="00724727" w:rsidP="001407E6">
          <w:pPr>
            <w:pStyle w:val="a6"/>
            <w:keepLines/>
            <w:spacing w:before="0"/>
            <w:jc w:val="center"/>
            <w:rPr>
              <w:rFonts w:ascii="ISOCPEUR" w:hAnsi="ISOCPEUR"/>
              <w:i/>
              <w:sz w:val="20"/>
              <w:szCs w:val="20"/>
            </w:rPr>
          </w:pPr>
        </w:p>
      </w:tc>
    </w:tr>
    <w:tr w:rsidR="00724727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724727" w:rsidRPr="00637A3D" w:rsidRDefault="00724727" w:rsidP="001407E6">
          <w:pPr>
            <w:pStyle w:val="a6"/>
            <w:keepLines/>
            <w:rPr>
              <w:rFonts w:ascii="ISOCPEUR" w:hAnsi="ISOCPEUR"/>
              <w:i/>
            </w:rPr>
          </w:pPr>
        </w:p>
      </w:tc>
      <w:tc>
        <w:tcPr>
          <w:tcW w:w="3970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</w:rPr>
          </w:pPr>
          <w:r w:rsidRPr="00637A3D">
            <w:rPr>
              <w:rFonts w:ascii="ISOCPEUR" w:hAnsi="ISOCPEUR"/>
              <w:i/>
              <w:sz w:val="24"/>
            </w:rPr>
            <w:fldChar w:fldCharType="begin"/>
          </w:r>
          <w:r w:rsidRPr="00637A3D">
            <w:rPr>
              <w:rFonts w:ascii="ISOCPEUR" w:hAnsi="ISOCPEUR"/>
              <w:i/>
              <w:sz w:val="24"/>
            </w:rPr>
            <w:instrText xml:space="preserve"> DOCPROPERTY  DOCUMENT_TITLE  \* MERGEFORMAT </w:instrText>
          </w:r>
          <w:r w:rsidRPr="00637A3D">
            <w:rPr>
              <w:rFonts w:ascii="ISOCPEUR" w:hAnsi="ISOCPEUR"/>
              <w:i/>
              <w:sz w:val="24"/>
            </w:rPr>
            <w:fldChar w:fldCharType="separate"/>
          </w:r>
          <w:r w:rsidR="00612DB6">
            <w:rPr>
              <w:rFonts w:ascii="ISOCPEUR" w:hAnsi="ISOCPEUR"/>
              <w:i/>
              <w:sz w:val="24"/>
            </w:rPr>
            <w:t>Кабельный журнал</w:t>
          </w:r>
          <w:r w:rsidRPr="00637A3D">
            <w:rPr>
              <w:rFonts w:ascii="ISOCPEUR" w:hAnsi="ISOCPEUR"/>
              <w:i/>
              <w:sz w:val="24"/>
            </w:rPr>
            <w:fldChar w:fldCharType="end"/>
          </w:r>
        </w:p>
      </w:tc>
      <w:tc>
        <w:tcPr>
          <w:tcW w:w="2863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724727" w:rsidRPr="00637A3D" w:rsidRDefault="00724727" w:rsidP="001407E6">
          <w:pPr>
            <w:pStyle w:val="a6"/>
            <w:keepLines/>
            <w:jc w:val="center"/>
            <w:rPr>
              <w:rFonts w:ascii="ISOCPEUR" w:hAnsi="ISOCPEUR"/>
              <w:i/>
              <w:sz w:val="24"/>
            </w:rPr>
          </w:pPr>
          <w:r w:rsidRPr="00637A3D">
            <w:rPr>
              <w:rFonts w:ascii="ISOCPEUR" w:hAnsi="ISOCPEUR"/>
              <w:i/>
              <w:sz w:val="24"/>
            </w:rPr>
            <w:fldChar w:fldCharType="begin"/>
          </w:r>
          <w:r w:rsidRPr="00637A3D">
            <w:rPr>
              <w:rFonts w:ascii="ISOCPEUR" w:hAnsi="ISOCPEUR"/>
              <w:i/>
              <w:sz w:val="24"/>
            </w:rPr>
            <w:instrText xml:space="preserve"> DOCPROPERTY  EXECUTOR_NAME  \* MERGEFORMAT </w:instrText>
          </w:r>
          <w:r w:rsidRPr="00637A3D">
            <w:rPr>
              <w:rFonts w:ascii="ISOCPEUR" w:hAnsi="ISOCPEUR"/>
              <w:i/>
              <w:sz w:val="24"/>
            </w:rPr>
            <w:fldChar w:fldCharType="separate"/>
          </w:r>
          <w:r w:rsidR="00612DB6">
            <w:rPr>
              <w:rFonts w:ascii="ISOCPEUR" w:hAnsi="ISOCPEUR"/>
              <w:i/>
              <w:sz w:val="24"/>
            </w:rPr>
            <w:t>ООО "Исполнитель"</w:t>
          </w:r>
          <w:r w:rsidRPr="00637A3D">
            <w:rPr>
              <w:rFonts w:ascii="ISOCPEUR" w:hAnsi="ISOCPEUR"/>
              <w:i/>
              <w:sz w:val="24"/>
            </w:rPr>
            <w:fldChar w:fldCharType="end"/>
          </w:r>
        </w:p>
      </w:tc>
    </w:tr>
    <w:tr w:rsidR="00724727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t>Н. контроль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single" w:sz="2" w:space="0" w:color="auto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B52263">
            <w:rPr>
              <w:rFonts w:ascii="ISOCPEUR" w:hAnsi="ISOCPEUR"/>
              <w:i/>
              <w:sz w:val="20"/>
              <w:szCs w:val="20"/>
            </w:rPr>
            <w:instrText xml:space="preserve"> DOCPROPERTY  NCONTROL  \* MERGEFORMAT </w:instrTex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612DB6">
            <w:rPr>
              <w:rFonts w:ascii="ISOCPEUR" w:hAnsi="ISOCPEUR"/>
              <w:i/>
              <w:sz w:val="20"/>
              <w:szCs w:val="20"/>
            </w:rPr>
            <w:t>Фамилия И. О.</w: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single" w:sz="2" w:space="0" w:color="auto"/>
          </w:tcBorders>
        </w:tcPr>
        <w:p w:rsidR="00724727" w:rsidRPr="00AF6FB5" w:rsidRDefault="00724727" w:rsidP="001407E6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single" w:sz="2" w:space="0" w:color="auto"/>
            <w:right w:val="single" w:sz="12" w:space="0" w:color="auto"/>
          </w:tcBorders>
        </w:tcPr>
        <w:p w:rsidR="00724727" w:rsidRPr="00AF6FB5" w:rsidRDefault="00724727" w:rsidP="001407E6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724727" w:rsidRPr="00AF6FB5" w:rsidRDefault="00724727" w:rsidP="001407E6">
          <w:pPr>
            <w:pStyle w:val="a6"/>
            <w:keepLines/>
            <w:jc w:val="center"/>
            <w:rPr>
              <w:i/>
              <w:sz w:val="24"/>
            </w:rPr>
          </w:pPr>
        </w:p>
      </w:tc>
      <w:tc>
        <w:tcPr>
          <w:tcW w:w="2863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724727" w:rsidRPr="00AF6FB5" w:rsidRDefault="00724727" w:rsidP="001407E6">
          <w:pPr>
            <w:pStyle w:val="a6"/>
            <w:keepLines/>
            <w:jc w:val="center"/>
            <w:rPr>
              <w:i/>
              <w:sz w:val="20"/>
              <w:szCs w:val="20"/>
            </w:rPr>
          </w:pPr>
        </w:p>
      </w:tc>
    </w:tr>
    <w:tr w:rsidR="00724727" w:rsidTr="0015334D">
      <w:trPr>
        <w:cantSplit/>
        <w:trHeight w:hRule="exact" w:val="284"/>
        <w:jc w:val="right"/>
      </w:trPr>
      <w:tc>
        <w:tcPr>
          <w:tcW w:w="1130" w:type="dxa"/>
          <w:gridSpan w:val="2"/>
          <w:tcBorders>
            <w:top w:val="single" w:sz="2" w:space="0" w:color="auto"/>
            <w:left w:val="single" w:sz="12" w:space="0" w:color="auto"/>
            <w:bottom w:val="nil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t>Утвердил</w:t>
          </w:r>
        </w:p>
      </w:tc>
      <w:tc>
        <w:tcPr>
          <w:tcW w:w="1123" w:type="dxa"/>
          <w:gridSpan w:val="2"/>
          <w:tcBorders>
            <w:top w:val="single" w:sz="2" w:space="0" w:color="auto"/>
            <w:bottom w:val="nil"/>
          </w:tcBorders>
        </w:tcPr>
        <w:p w:rsidR="00724727" w:rsidRPr="00B52263" w:rsidRDefault="00724727" w:rsidP="001407E6">
          <w:pPr>
            <w:pStyle w:val="a6"/>
            <w:keepLines/>
            <w:rPr>
              <w:rFonts w:ascii="ISOCPEUR" w:hAnsi="ISOCPEUR"/>
              <w:i/>
              <w:sz w:val="20"/>
              <w:szCs w:val="20"/>
            </w:rPr>
          </w:pPr>
          <w:r w:rsidRPr="00B52263">
            <w:rPr>
              <w:rFonts w:ascii="ISOCPEUR" w:hAnsi="ISOCPEUR"/>
              <w:i/>
              <w:sz w:val="20"/>
              <w:szCs w:val="20"/>
            </w:rPr>
            <w:fldChar w:fldCharType="begin"/>
          </w:r>
          <w:r w:rsidRPr="00B52263">
            <w:rPr>
              <w:rFonts w:ascii="ISOCPEUR" w:hAnsi="ISOCPEUR"/>
              <w:i/>
              <w:sz w:val="20"/>
              <w:szCs w:val="20"/>
            </w:rPr>
            <w:instrText xml:space="preserve"> DOCPROPERTY  CONFIRM  \* MERGEFORMAT </w:instrTex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separate"/>
          </w:r>
          <w:r w:rsidR="00612DB6">
            <w:rPr>
              <w:rFonts w:ascii="ISOCPEUR" w:hAnsi="ISOCPEUR"/>
              <w:i/>
              <w:sz w:val="20"/>
              <w:szCs w:val="20"/>
            </w:rPr>
            <w:t>Фамилия И. О.</w:t>
          </w:r>
          <w:r w:rsidRPr="00B52263">
            <w:rPr>
              <w:rFonts w:ascii="ISOCPEUR" w:hAnsi="ISOCPEUR"/>
              <w:i/>
              <w:sz w:val="20"/>
              <w:szCs w:val="20"/>
            </w:rPr>
            <w:fldChar w:fldCharType="end"/>
          </w:r>
        </w:p>
      </w:tc>
      <w:tc>
        <w:tcPr>
          <w:tcW w:w="851" w:type="dxa"/>
          <w:tcBorders>
            <w:top w:val="single" w:sz="2" w:space="0" w:color="auto"/>
            <w:bottom w:val="nil"/>
          </w:tcBorders>
        </w:tcPr>
        <w:p w:rsidR="00724727" w:rsidRPr="00AF6FB5" w:rsidRDefault="00724727" w:rsidP="001407E6">
          <w:pPr>
            <w:pStyle w:val="a6"/>
            <w:keepLines/>
            <w:rPr>
              <w:i/>
            </w:rPr>
          </w:pPr>
        </w:p>
      </w:tc>
      <w:tc>
        <w:tcPr>
          <w:tcW w:w="553" w:type="dxa"/>
          <w:tcBorders>
            <w:top w:val="single" w:sz="2" w:space="0" w:color="auto"/>
            <w:bottom w:val="nil"/>
            <w:right w:val="single" w:sz="12" w:space="0" w:color="auto"/>
          </w:tcBorders>
        </w:tcPr>
        <w:p w:rsidR="00724727" w:rsidRPr="00AF6FB5" w:rsidRDefault="00724727" w:rsidP="001407E6">
          <w:pPr>
            <w:pStyle w:val="a6"/>
            <w:keepLines/>
            <w:rPr>
              <w:i/>
            </w:rPr>
          </w:pPr>
        </w:p>
      </w:tc>
      <w:tc>
        <w:tcPr>
          <w:tcW w:w="3970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724727" w:rsidRDefault="00724727" w:rsidP="001407E6">
          <w:pPr>
            <w:pStyle w:val="a6"/>
            <w:keepLines/>
          </w:pPr>
        </w:p>
      </w:tc>
      <w:tc>
        <w:tcPr>
          <w:tcW w:w="2863" w:type="dxa"/>
          <w:gridSpan w:val="3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724727" w:rsidRDefault="00724727" w:rsidP="001407E6">
          <w:pPr>
            <w:pStyle w:val="a6"/>
            <w:keepLines/>
          </w:pPr>
        </w:p>
      </w:tc>
    </w:tr>
  </w:tbl>
  <w:p w:rsidR="00724727" w:rsidRPr="00577393" w:rsidRDefault="00241C67" w:rsidP="00724727">
    <w:pPr>
      <w:pStyle w:val="a6"/>
      <w:spacing w:before="0"/>
      <w:rPr>
        <w:b/>
        <w:sz w:val="2"/>
        <w:szCs w:val="2"/>
      </w:rPr>
    </w:pPr>
    <w:r>
      <w:rPr>
        <w:b/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58240" behindDoc="0" locked="1" layoutInCell="1" allowOverlap="1" wp14:anchorId="524E7C83" wp14:editId="280B876E">
              <wp:simplePos x="0" y="0"/>
              <wp:positionH relativeFrom="column">
                <wp:posOffset>-535305</wp:posOffset>
              </wp:positionH>
              <wp:positionV relativeFrom="paragraph">
                <wp:posOffset>-5415280</wp:posOffset>
              </wp:positionV>
              <wp:extent cx="523875" cy="5438775"/>
              <wp:effectExtent l="0" t="0" r="0" b="0"/>
              <wp:wrapNone/>
              <wp:docPr id="1" name="Группа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3875" cy="5438775"/>
                        <a:chOff x="3289" y="0"/>
                        <a:chExt cx="523898" cy="5440680"/>
                      </a:xfrm>
                    </wpg:grpSpPr>
                    <wps:wsp>
                      <wps:cNvPr id="2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3289" y="0"/>
                          <a:ext cx="522431" cy="2381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34D" w:rsidRPr="00637A3D" w:rsidRDefault="0015334D" w:rsidP="0015334D">
                            <w:pPr>
                              <w:pStyle w:val="12"/>
                              <w:jc w:val="left"/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637A3D">
                              <w:rPr>
                                <w:rFonts w:ascii="ISOCPEUR" w:hAnsi="ISOCPEUR" w:cs="Arial"/>
                                <w:i/>
                                <w:sz w:val="22"/>
                                <w:szCs w:val="22"/>
                              </w:rPr>
                              <w:t>Согласовано:</w:t>
                            </w:r>
                          </w:p>
                        </w:txbxContent>
                      </wps:txbx>
                      <wps:bodyPr rot="0" vert="vert270" wrap="square" lIns="0" tIns="45720" rIns="0" bIns="45720" anchor="t" anchorCtr="0" upright="1">
                        <a:noAutofit/>
                      </wps:bodyPr>
                    </wps:wsp>
                    <wpg:grpSp>
                      <wpg:cNvPr id="3" name="Группа 1"/>
                      <wpg:cNvGrpSpPr>
                        <a:grpSpLocks/>
                      </wpg:cNvGrpSpPr>
                      <wpg:grpSpPr bwMode="auto">
                        <a:xfrm>
                          <a:off x="95387" y="0"/>
                          <a:ext cx="431800" cy="5440680"/>
                          <a:chOff x="4242" y="5086"/>
                          <a:chExt cx="680" cy="8568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366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4635" y="5086"/>
                            <a:ext cx="0" cy="3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366" y="7665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366" y="652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366" y="5666"/>
                            <a:ext cx="55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8836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334D" w:rsidRPr="00637A3D" w:rsidRDefault="0015334D" w:rsidP="0015334D">
                              <w:pPr>
                                <w:jc w:val="center"/>
                                <w:rPr>
                                  <w:rFonts w:ascii="ISOCPEUR" w:hAnsi="ISOCPEUR"/>
                                  <w:i/>
                                  <w:sz w:val="22"/>
                                  <w:szCs w:val="22"/>
                                </w:rPr>
                              </w:pPr>
                              <w:r w:rsidRPr="00637A3D">
                                <w:rPr>
                                  <w:rFonts w:ascii="ISOCPEUR" w:hAnsi="ISOCPEUR"/>
                                  <w:i/>
                                  <w:sz w:val="22"/>
                                  <w:szCs w:val="22"/>
                                </w:rPr>
                                <w:t>Взам. инв. №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2237"/>
                            <a:ext cx="680" cy="141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334D" w:rsidRPr="00637A3D" w:rsidRDefault="0015334D" w:rsidP="0015334D">
                              <w:pPr>
                                <w:pStyle w:val="100"/>
                                <w:rPr>
                                  <w:rFonts w:ascii="ISOCPEUR" w:hAnsi="ISOCPEUR" w:cs="Arial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37A3D">
                                <w:rPr>
                                  <w:rFonts w:ascii="ISOCPEUR" w:hAnsi="ISOCPEUR" w:cs="Arial"/>
                                  <w:i/>
                                  <w:sz w:val="22"/>
                                  <w:szCs w:val="22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10253"/>
                            <a:ext cx="680" cy="19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334D" w:rsidRPr="00637A3D" w:rsidRDefault="0015334D" w:rsidP="0015334D">
                              <w:pPr>
                                <w:pStyle w:val="100"/>
                                <w:rPr>
                                  <w:rFonts w:ascii="ISOCPEUR" w:hAnsi="ISOCPEUR" w:cs="Arial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637A3D">
                                <w:rPr>
                                  <w:rFonts w:ascii="ISOCPEUR" w:hAnsi="ISOCPEUR" w:cs="Arial"/>
                                  <w:i/>
                                  <w:sz w:val="22"/>
                                  <w:szCs w:val="22"/>
                                </w:rPr>
                                <w:t>Подпись и дата</w:t>
                              </w:r>
                            </w:p>
                          </w:txbxContent>
                        </wps:txbx>
                        <wps:bodyPr rot="0" vert="vert270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25" y="8836"/>
                            <a:ext cx="4" cy="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7" o:spid="_x0000_s1031" style="position:absolute;margin-left:-42.15pt;margin-top:-426.4pt;width:41.25pt;height:428.25pt;z-index:251658240" coordorigin="32" coordsize="5238,5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2" type="#_x0000_t202" style="position:absolute;left:32;width:5225;height:2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HL8MA&#10;AADaAAAADwAAAGRycy9kb3ducmV2LnhtbESP32rCMBTG74W9QziD3c10XmxSjSITh9tAbfUBDs2x&#10;jTYnpUlr9/bLYODlx/fnxzdfDrYWPbXeOFbwMk5AEBdOGy4VnI6b5ykIH5A11o5JwQ95WC4eRnNM&#10;tbtxRn0eShFH2KeooAqhSaX0RUUW/dg1xNE7u9ZiiLItpW7xFsdtLSdJ8iotGo6ECht6r6i45p2N&#10;3P3b8XK2h63JPtbOfNnu83tHSj09DqsZiEBDuIf/21utYAJ/V+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SHL8MAAADaAAAADwAAAAAAAAAAAAAAAACYAgAAZHJzL2Rv&#10;d25yZXYueG1sUEsFBgAAAAAEAAQA9QAAAIgDAAAAAA==&#10;" strokeweight="1.5pt">
                <v:textbox style="layout-flow:vertical;mso-layout-flow-alt:bottom-to-top" inset="0,,0">
                  <w:txbxContent>
                    <w:p w:rsidR="0015334D" w:rsidRPr="00637A3D" w:rsidRDefault="0015334D" w:rsidP="0015334D">
                      <w:pPr>
                        <w:pStyle w:val="12"/>
                        <w:jc w:val="left"/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</w:pPr>
                      <w:r w:rsidRPr="00637A3D"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  <w:t>Согласов</w:t>
                      </w:r>
                      <w:r w:rsidRPr="00637A3D"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  <w:t>а</w:t>
                      </w:r>
                      <w:r w:rsidRPr="00637A3D">
                        <w:rPr>
                          <w:rFonts w:ascii="ISOCPEUR" w:hAnsi="ISOCPEUR" w:cs="Arial"/>
                          <w:i/>
                          <w:sz w:val="22"/>
                          <w:szCs w:val="22"/>
                        </w:rPr>
                        <w:t>но:</w:t>
                      </w:r>
                    </w:p>
                  </w:txbxContent>
                </v:textbox>
              </v:shape>
              <v:group id="Группа 1" o:spid="_x0000_s1033" style="position:absolute;left:953;width:4318;height:54406" coordorigin="4242,5086" coordsize="680,8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line id="Line 4" o:spid="_x0000_s1034" style="position:absolute;flip:y;visibility:visible;mso-wrap-style:square" from="4366,5086" to="4366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5" o:spid="_x0000_s1035" style="position:absolute;flip:y;visibility:visible;mso-wrap-style:square" from="4635,5086" to="4635,8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6" o:spid="_x0000_s1036" style="position:absolute;visibility:visible;mso-wrap-style:square" from="4366,7665" to="4922,7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37" style="position:absolute;visibility:visible;mso-wrap-style:square" from="4366,6526" to="4922,6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8" o:spid="_x0000_s1038" style="position:absolute;visibility:visible;mso-wrap-style:square" from="4366,5666" to="4922,5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0" o:spid="_x0000_s1039" type="#_x0000_t202" style="position:absolute;left:4242;top:8836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1+cQA&#10;AADaAAAADwAAAGRycy9kb3ducmV2LnhtbESPQWsCMRSE74X+h/AKXqSb6KHU1SilIoq0B9eCHh+b&#10;52bbzcuyibr++6Yg9DjMzDfMbNG7RlyoC7VnDaNMgSAuvam50vC1Xz2/gggR2WDjmTTcKMBi/vgw&#10;w9z4K+/oUsRKJAiHHDXYGNtcylBachgy3xIn7+Q7hzHJrpKmw2uCu0aOlXqRDmtOCxZberdU/hRn&#10;p2E9vNVt8b1U6uMYzp/b0i63h17rwVP/NgURqY//4Xt7YzRM4O9Kug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dfnEAAAA2gAAAA8AAAAAAAAAAAAAAAAAmAIAAGRycy9k&#10;b3ducmV2LnhtbFBLBQYAAAAABAAEAPUAAACJAwAAAAA=&#10;" filled="f" strokeweight="1.5pt">
                  <v:textbox style="layout-flow:vertical;mso-layout-flow-alt:bottom-to-top" inset="0,,0">
                    <w:txbxContent>
                      <w:p w:rsidR="0015334D" w:rsidRPr="00637A3D" w:rsidRDefault="0015334D" w:rsidP="0015334D">
                        <w:pPr>
                          <w:jc w:val="center"/>
                          <w:rPr>
                            <w:rFonts w:ascii="ISOCPEUR" w:hAnsi="ISOCPEUR"/>
                            <w:i/>
                            <w:sz w:val="22"/>
                            <w:szCs w:val="22"/>
                          </w:rPr>
                        </w:pPr>
                        <w:proofErr w:type="spellStart"/>
                        <w:r w:rsidRPr="00637A3D">
                          <w:rPr>
                            <w:rFonts w:ascii="ISOCPEUR" w:hAnsi="ISOCPEUR"/>
                            <w:i/>
                            <w:sz w:val="22"/>
                            <w:szCs w:val="22"/>
                          </w:rPr>
                          <w:t>Взам</w:t>
                        </w:r>
                        <w:proofErr w:type="spellEnd"/>
                        <w:r w:rsidRPr="00637A3D">
                          <w:rPr>
                            <w:rFonts w:ascii="ISOCPEUR" w:hAnsi="ISOCPEUR"/>
                            <w:i/>
                            <w:sz w:val="22"/>
                            <w:szCs w:val="22"/>
                          </w:rPr>
                          <w:t>. инв. №</w:t>
                        </w:r>
                      </w:p>
                    </w:txbxContent>
                  </v:textbox>
                </v:shape>
                <v:shape id="Text Box 11" o:spid="_x0000_s1040" type="#_x0000_t202" style="position:absolute;left:4242;top:12237;width:6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KY8UA&#10;AADbAAAADwAAAGRycy9kb3ducmV2LnhtbESPQWsCMRCF7wX/Qxihl6KJPZSyGkUq0iLtoWuhHofN&#10;uFm7mSybqOu/7xwKvc3w3rz3zWI1hFZdqE9NZAuzqQFFXEXXcG3ha7+dPINKGdlhG5ks3CjBajm6&#10;W2Dh4pU/6VLmWkkIpwIt+Jy7QutUeQqYprEjFu0Y+4BZ1r7WrserhIdWPxrzpAM2LA0eO3rxVP2U&#10;52Dh9eHWdOVpY8z7IZ0/dpXf7L4Ha+/Hw3oOKtOQ/81/129O8IVefpEB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cpjxQAAANsAAAAPAAAAAAAAAAAAAAAAAJgCAABkcnMv&#10;ZG93bnJldi54bWxQSwUGAAAAAAQABAD1AAAAigMAAAAA&#10;" filled="f" strokeweight="1.5pt">
                  <v:textbox style="layout-flow:vertical;mso-layout-flow-alt:bottom-to-top" inset="0,,0">
                    <w:txbxContent>
                      <w:p w:rsidR="0015334D" w:rsidRPr="00637A3D" w:rsidRDefault="0015334D" w:rsidP="0015334D">
                        <w:pPr>
                          <w:pStyle w:val="100"/>
                          <w:rPr>
                            <w:rFonts w:ascii="ISOCPEUR" w:hAnsi="ISOCPEUR" w:cs="Arial"/>
                            <w:i/>
                            <w:sz w:val="22"/>
                            <w:szCs w:val="22"/>
                            <w:lang w:val="en-US"/>
                          </w:rPr>
                        </w:pPr>
                        <w:r w:rsidRPr="00637A3D">
                          <w:rPr>
                            <w:rFonts w:ascii="ISOCPEUR" w:hAnsi="ISOCPEUR" w:cs="Arial"/>
                            <w:i/>
                            <w:sz w:val="22"/>
                            <w:szCs w:val="22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2" o:spid="_x0000_s1041" type="#_x0000_t202" style="position:absolute;left:4242;top:10253;width:68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v+MIA&#10;AADbAAAADwAAAGRycy9kb3ducmV2LnhtbERPTWsCMRC9C/6HMIIX0UQPRbZGKYq0SD24LdTjsBk3&#10;azeTZRN1/femUPA2j/c5i1XnanGlNlSeNUwnCgRx4U3FpYbvr+14DiJEZIO1Z9JwpwCrZb+3wMz4&#10;Gx/omsdSpBAOGWqwMTaZlKGw5DBMfEOcuJNvHcYE21KaFm8p3NVyptSLdFhxarDY0NpS8ZtfnIb3&#10;0b1q8vNGqc9juOx3hd3sfjqth4Pu7RVEpC4+xf/uD5PmT+Hvl3S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NW/4wgAAANsAAAAPAAAAAAAAAAAAAAAAAJgCAABkcnMvZG93&#10;bnJldi54bWxQSwUGAAAAAAQABAD1AAAAhwMAAAAA&#10;" filled="f" strokeweight="1.5pt">
                  <v:textbox style="layout-flow:vertical;mso-layout-flow-alt:bottom-to-top" inset="0,,0">
                    <w:txbxContent>
                      <w:p w:rsidR="0015334D" w:rsidRPr="00637A3D" w:rsidRDefault="0015334D" w:rsidP="0015334D">
                        <w:pPr>
                          <w:pStyle w:val="100"/>
                          <w:rPr>
                            <w:rFonts w:ascii="ISOCPEUR" w:hAnsi="ISOCPEUR" w:cs="Arial"/>
                            <w:i/>
                            <w:sz w:val="22"/>
                            <w:szCs w:val="22"/>
                            <w:lang w:val="en-US"/>
                          </w:rPr>
                        </w:pPr>
                        <w:r w:rsidRPr="00637A3D">
                          <w:rPr>
                            <w:rFonts w:ascii="ISOCPEUR" w:hAnsi="ISOCPEUR" w:cs="Arial"/>
                            <w:i/>
                            <w:sz w:val="22"/>
                            <w:szCs w:val="22"/>
                          </w:rPr>
                          <w:t>Подпись и дата</w:t>
                        </w:r>
                      </w:p>
                    </w:txbxContent>
                  </v:textbox>
                </v:shape>
                <v:line id="Line 13" o:spid="_x0000_s1042" style="position:absolute;flip:x;visibility:visible;mso-wrap-style:square" from="4525,8836" to="4529,13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595" w:rsidRDefault="00607595">
      <w:r>
        <w:separator/>
      </w:r>
    </w:p>
  </w:footnote>
  <w:footnote w:type="continuationSeparator" w:id="0">
    <w:p w:rsidR="00607595" w:rsidRDefault="0060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241C67" w:rsidRDefault="00076224" w:rsidP="00E31291">
    <w:pPr>
      <w:pStyle w:val="a7"/>
      <w:tabs>
        <w:tab w:val="clear" w:pos="4677"/>
        <w:tab w:val="clear" w:pos="9355"/>
        <w:tab w:val="left" w:pos="1248"/>
      </w:tabs>
      <w:rPr>
        <w:rFonts w:ascii="Verdana" w:hAnsi="Verdana"/>
        <w:i/>
        <w:color w:val="333333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076224" w:rsidRPr="00F923C0" w:rsidRDefault="00076224" w:rsidP="00F923C0">
    <w:pPr>
      <w:pStyle w:val="a7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24" w:rsidRPr="00241C67" w:rsidRDefault="00076224" w:rsidP="00F923C0">
    <w:pPr>
      <w:pStyle w:val="a7"/>
      <w:tabs>
        <w:tab w:val="clear" w:pos="4677"/>
        <w:tab w:val="clear" w:pos="9355"/>
        <w:tab w:val="center" w:pos="1294"/>
        <w:tab w:val="right" w:pos="2794"/>
      </w:tabs>
      <w:rPr>
        <w:rFonts w:ascii="Verdana" w:hAnsi="Verdana"/>
        <w:i/>
        <w:color w:val="333333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076224" w:rsidRPr="00F923C0" w:rsidRDefault="0007622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F0D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BA38E1"/>
    <w:multiLevelType w:val="multilevel"/>
    <w:tmpl w:val="F92E12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D433E2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2567032"/>
    <w:multiLevelType w:val="multilevel"/>
    <w:tmpl w:val="D4D2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4E25149C"/>
    <w:multiLevelType w:val="multilevel"/>
    <w:tmpl w:val="0CFEABDE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02F53F7"/>
    <w:multiLevelType w:val="multilevel"/>
    <w:tmpl w:val="8E78053C"/>
    <w:lvl w:ilvl="0">
      <w:start w:val="1"/>
      <w:numFmt w:val="decimal"/>
      <w:pStyle w:val="a0"/>
      <w:suff w:val="space"/>
      <w:lvlText w:val="%1. "/>
      <w:lvlJc w:val="left"/>
      <w:pPr>
        <w:ind w:left="28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     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5614049"/>
    <w:multiLevelType w:val="multilevel"/>
    <w:tmpl w:val="201C460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AA35D7"/>
    <w:multiLevelType w:val="singleLevel"/>
    <w:tmpl w:val="5AAE58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5"/>
  </w:num>
  <w:num w:numId="8">
    <w:abstractNumId w:val="5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5"/>
  </w:num>
  <w:num w:numId="14">
    <w:abstractNumId w:val="6"/>
  </w:num>
  <w:num w:numId="15">
    <w:abstractNumId w:val="6"/>
  </w:num>
  <w:num w:numId="16">
    <w:abstractNumId w:val="6"/>
  </w:num>
  <w:num w:numId="17">
    <w:abstractNumId w:val="4"/>
  </w:num>
  <w:num w:numId="18">
    <w:abstractNumId w:val="5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lignBordersAndEdges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19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67"/>
    <w:rsid w:val="00000C5E"/>
    <w:rsid w:val="000060EB"/>
    <w:rsid w:val="00011CD0"/>
    <w:rsid w:val="00025D64"/>
    <w:rsid w:val="00026F0A"/>
    <w:rsid w:val="00031BF0"/>
    <w:rsid w:val="00074566"/>
    <w:rsid w:val="00076224"/>
    <w:rsid w:val="00082483"/>
    <w:rsid w:val="000A38E6"/>
    <w:rsid w:val="000D2A0E"/>
    <w:rsid w:val="000E048D"/>
    <w:rsid w:val="000E1367"/>
    <w:rsid w:val="000F36A4"/>
    <w:rsid w:val="00102528"/>
    <w:rsid w:val="00103458"/>
    <w:rsid w:val="00116A3E"/>
    <w:rsid w:val="001407E6"/>
    <w:rsid w:val="00151D9B"/>
    <w:rsid w:val="0015334D"/>
    <w:rsid w:val="0018658F"/>
    <w:rsid w:val="001B7B09"/>
    <w:rsid w:val="001D2FF6"/>
    <w:rsid w:val="001D3D2C"/>
    <w:rsid w:val="001E6EE8"/>
    <w:rsid w:val="002005C5"/>
    <w:rsid w:val="002216CD"/>
    <w:rsid w:val="0023138D"/>
    <w:rsid w:val="0023407B"/>
    <w:rsid w:val="00235757"/>
    <w:rsid w:val="00241C67"/>
    <w:rsid w:val="00252A21"/>
    <w:rsid w:val="00260A6F"/>
    <w:rsid w:val="002631C7"/>
    <w:rsid w:val="0026420A"/>
    <w:rsid w:val="002720B3"/>
    <w:rsid w:val="00280256"/>
    <w:rsid w:val="002B7646"/>
    <w:rsid w:val="0034066B"/>
    <w:rsid w:val="003431C3"/>
    <w:rsid w:val="00353947"/>
    <w:rsid w:val="003550A7"/>
    <w:rsid w:val="00363DC8"/>
    <w:rsid w:val="0037103A"/>
    <w:rsid w:val="00377283"/>
    <w:rsid w:val="0039127D"/>
    <w:rsid w:val="003B1906"/>
    <w:rsid w:val="003B3A79"/>
    <w:rsid w:val="004047CA"/>
    <w:rsid w:val="004276DE"/>
    <w:rsid w:val="00444EE0"/>
    <w:rsid w:val="00490246"/>
    <w:rsid w:val="004A0056"/>
    <w:rsid w:val="004A4A3A"/>
    <w:rsid w:val="004A4D0E"/>
    <w:rsid w:val="004B10BE"/>
    <w:rsid w:val="004C3B29"/>
    <w:rsid w:val="004D314F"/>
    <w:rsid w:val="004F3BDB"/>
    <w:rsid w:val="004F41D2"/>
    <w:rsid w:val="005116FB"/>
    <w:rsid w:val="005202D4"/>
    <w:rsid w:val="00530E8E"/>
    <w:rsid w:val="0053682D"/>
    <w:rsid w:val="00540631"/>
    <w:rsid w:val="00553DDB"/>
    <w:rsid w:val="00570F78"/>
    <w:rsid w:val="005765FC"/>
    <w:rsid w:val="005B6C72"/>
    <w:rsid w:val="005B71BB"/>
    <w:rsid w:val="005E09F3"/>
    <w:rsid w:val="005F5B0A"/>
    <w:rsid w:val="00602F9A"/>
    <w:rsid w:val="00607595"/>
    <w:rsid w:val="00612DB6"/>
    <w:rsid w:val="00620975"/>
    <w:rsid w:val="00637338"/>
    <w:rsid w:val="00637A3D"/>
    <w:rsid w:val="00643D0A"/>
    <w:rsid w:val="00653496"/>
    <w:rsid w:val="00655EDC"/>
    <w:rsid w:val="0067259D"/>
    <w:rsid w:val="006751E7"/>
    <w:rsid w:val="00681E89"/>
    <w:rsid w:val="00683222"/>
    <w:rsid w:val="006C2347"/>
    <w:rsid w:val="006C44D7"/>
    <w:rsid w:val="006D2476"/>
    <w:rsid w:val="006E1FFC"/>
    <w:rsid w:val="006E650D"/>
    <w:rsid w:val="0070219F"/>
    <w:rsid w:val="00706FF5"/>
    <w:rsid w:val="007172C2"/>
    <w:rsid w:val="00724727"/>
    <w:rsid w:val="0073797B"/>
    <w:rsid w:val="007432F1"/>
    <w:rsid w:val="0074429B"/>
    <w:rsid w:val="007469DF"/>
    <w:rsid w:val="0076557C"/>
    <w:rsid w:val="00772C85"/>
    <w:rsid w:val="00781E64"/>
    <w:rsid w:val="00796B6B"/>
    <w:rsid w:val="007B0761"/>
    <w:rsid w:val="007B620F"/>
    <w:rsid w:val="007C3ACE"/>
    <w:rsid w:val="007C6992"/>
    <w:rsid w:val="007D0218"/>
    <w:rsid w:val="007D4961"/>
    <w:rsid w:val="007E4ADC"/>
    <w:rsid w:val="008422DF"/>
    <w:rsid w:val="00857023"/>
    <w:rsid w:val="008579B1"/>
    <w:rsid w:val="00863360"/>
    <w:rsid w:val="00883D4A"/>
    <w:rsid w:val="00884B5E"/>
    <w:rsid w:val="008974D8"/>
    <w:rsid w:val="008A1E76"/>
    <w:rsid w:val="008B1A32"/>
    <w:rsid w:val="008C01DD"/>
    <w:rsid w:val="008C0487"/>
    <w:rsid w:val="008E4032"/>
    <w:rsid w:val="0090514F"/>
    <w:rsid w:val="00921E57"/>
    <w:rsid w:val="00946D70"/>
    <w:rsid w:val="00956C8A"/>
    <w:rsid w:val="0097271D"/>
    <w:rsid w:val="009B0FA9"/>
    <w:rsid w:val="009B3DE0"/>
    <w:rsid w:val="009B43FF"/>
    <w:rsid w:val="009E3C7C"/>
    <w:rsid w:val="00A13682"/>
    <w:rsid w:val="00A44C48"/>
    <w:rsid w:val="00A55FC8"/>
    <w:rsid w:val="00A804B9"/>
    <w:rsid w:val="00A9201F"/>
    <w:rsid w:val="00AA0BAF"/>
    <w:rsid w:val="00AA1AA3"/>
    <w:rsid w:val="00AB25E8"/>
    <w:rsid w:val="00AC6372"/>
    <w:rsid w:val="00AE0E5F"/>
    <w:rsid w:val="00AE4E74"/>
    <w:rsid w:val="00AF6FB5"/>
    <w:rsid w:val="00AF70B4"/>
    <w:rsid w:val="00AF742A"/>
    <w:rsid w:val="00B14144"/>
    <w:rsid w:val="00B300AF"/>
    <w:rsid w:val="00B34D35"/>
    <w:rsid w:val="00B51A4F"/>
    <w:rsid w:val="00B52263"/>
    <w:rsid w:val="00B61C8F"/>
    <w:rsid w:val="00B67321"/>
    <w:rsid w:val="00B85BEC"/>
    <w:rsid w:val="00BA37BC"/>
    <w:rsid w:val="00BA6356"/>
    <w:rsid w:val="00BC6A2D"/>
    <w:rsid w:val="00BD1825"/>
    <w:rsid w:val="00BD63B0"/>
    <w:rsid w:val="00BF0099"/>
    <w:rsid w:val="00BF1D63"/>
    <w:rsid w:val="00C070B1"/>
    <w:rsid w:val="00C83102"/>
    <w:rsid w:val="00C95605"/>
    <w:rsid w:val="00CA470F"/>
    <w:rsid w:val="00CB1376"/>
    <w:rsid w:val="00CB1828"/>
    <w:rsid w:val="00CB3F38"/>
    <w:rsid w:val="00CC2A7C"/>
    <w:rsid w:val="00CC4E13"/>
    <w:rsid w:val="00CE4CAA"/>
    <w:rsid w:val="00D0340F"/>
    <w:rsid w:val="00D05934"/>
    <w:rsid w:val="00D14F36"/>
    <w:rsid w:val="00D24B22"/>
    <w:rsid w:val="00D255E8"/>
    <w:rsid w:val="00D26B20"/>
    <w:rsid w:val="00D32D87"/>
    <w:rsid w:val="00D3586B"/>
    <w:rsid w:val="00D54788"/>
    <w:rsid w:val="00D7321E"/>
    <w:rsid w:val="00D74C7C"/>
    <w:rsid w:val="00D764E0"/>
    <w:rsid w:val="00D77C40"/>
    <w:rsid w:val="00D86A4B"/>
    <w:rsid w:val="00D91D30"/>
    <w:rsid w:val="00DA0651"/>
    <w:rsid w:val="00DC0C9F"/>
    <w:rsid w:val="00E205F7"/>
    <w:rsid w:val="00E26F4C"/>
    <w:rsid w:val="00E26FAD"/>
    <w:rsid w:val="00E31291"/>
    <w:rsid w:val="00E33363"/>
    <w:rsid w:val="00E545FF"/>
    <w:rsid w:val="00E56AE1"/>
    <w:rsid w:val="00E632AD"/>
    <w:rsid w:val="00E649BE"/>
    <w:rsid w:val="00E76675"/>
    <w:rsid w:val="00E87588"/>
    <w:rsid w:val="00EC0CF6"/>
    <w:rsid w:val="00EF2B21"/>
    <w:rsid w:val="00EF67DE"/>
    <w:rsid w:val="00F10784"/>
    <w:rsid w:val="00F23CE7"/>
    <w:rsid w:val="00F27659"/>
    <w:rsid w:val="00F30D3A"/>
    <w:rsid w:val="00F513E5"/>
    <w:rsid w:val="00F72337"/>
    <w:rsid w:val="00F748C2"/>
    <w:rsid w:val="00F76181"/>
    <w:rsid w:val="00F923C0"/>
    <w:rsid w:val="00F92FAD"/>
    <w:rsid w:val="00FB34A2"/>
    <w:rsid w:val="00FC5114"/>
    <w:rsid w:val="00FD2E05"/>
    <w:rsid w:val="00FE1DE8"/>
    <w:rsid w:val="00FE3515"/>
    <w:rsid w:val="00F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724727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724727"/>
    <w:pPr>
      <w:jc w:val="center"/>
    </w:pPr>
    <w:rPr>
      <w:rFonts w:ascii="Times New Roman" w:hAnsi="Times New Roman"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55EDC"/>
    <w:rPr>
      <w:rFonts w:ascii="Arial" w:hAnsi="Arial"/>
      <w:sz w:val="24"/>
      <w:szCs w:val="24"/>
    </w:rPr>
  </w:style>
  <w:style w:type="paragraph" w:styleId="1">
    <w:name w:val="heading 1"/>
    <w:basedOn w:val="a1"/>
    <w:next w:val="2"/>
    <w:qFormat/>
    <w:rsid w:val="00655EDC"/>
    <w:pPr>
      <w:keepNext/>
      <w:numPr>
        <w:numId w:val="16"/>
      </w:numPr>
      <w:tabs>
        <w:tab w:val="clear" w:pos="567"/>
        <w:tab w:val="num" w:pos="360"/>
      </w:tabs>
      <w:spacing w:before="360" w:after="240"/>
      <w:ind w:left="360" w:hanging="360"/>
      <w:outlineLvl w:val="0"/>
    </w:pPr>
    <w:rPr>
      <w:b/>
      <w:bCs/>
      <w:caps/>
      <w:kern w:val="32"/>
      <w:sz w:val="28"/>
      <w:szCs w:val="28"/>
    </w:rPr>
  </w:style>
  <w:style w:type="paragraph" w:styleId="2">
    <w:name w:val="heading 2"/>
    <w:basedOn w:val="a1"/>
    <w:next w:val="3"/>
    <w:qFormat/>
    <w:rsid w:val="00655EDC"/>
    <w:pPr>
      <w:keepNext/>
      <w:keepLines/>
      <w:numPr>
        <w:ilvl w:val="1"/>
        <w:numId w:val="16"/>
      </w:numPr>
      <w:tabs>
        <w:tab w:val="clear" w:pos="567"/>
        <w:tab w:val="num" w:pos="360"/>
      </w:tabs>
      <w:spacing w:before="120" w:after="120"/>
      <w:ind w:left="360" w:hanging="36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1"/>
    <w:next w:val="a2"/>
    <w:qFormat/>
    <w:rsid w:val="00655EDC"/>
    <w:pPr>
      <w:keepNext/>
      <w:numPr>
        <w:ilvl w:val="2"/>
        <w:numId w:val="16"/>
      </w:numPr>
      <w:tabs>
        <w:tab w:val="clear" w:pos="851"/>
        <w:tab w:val="num" w:pos="360"/>
      </w:tabs>
      <w:ind w:left="360" w:hanging="360"/>
      <w:outlineLvl w:val="2"/>
    </w:pPr>
    <w:rPr>
      <w:rFonts w:cs="Arial"/>
      <w:b/>
      <w:bCs/>
      <w:i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rsid w:val="00AA0BAF"/>
    <w:pPr>
      <w:spacing w:before="60" w:after="60"/>
      <w:ind w:firstLine="567"/>
      <w:jc w:val="both"/>
    </w:pPr>
  </w:style>
  <w:style w:type="paragraph" w:styleId="a6">
    <w:name w:val="footer"/>
    <w:basedOn w:val="a1"/>
    <w:rsid w:val="00655EDC"/>
    <w:pPr>
      <w:tabs>
        <w:tab w:val="center" w:pos="4677"/>
        <w:tab w:val="right" w:pos="9355"/>
      </w:tabs>
      <w:spacing w:before="60"/>
    </w:pPr>
    <w:rPr>
      <w:sz w:val="16"/>
    </w:rPr>
  </w:style>
  <w:style w:type="paragraph" w:styleId="a7">
    <w:name w:val="header"/>
    <w:basedOn w:val="a1"/>
    <w:rsid w:val="00655EDC"/>
    <w:pPr>
      <w:tabs>
        <w:tab w:val="center" w:pos="4677"/>
        <w:tab w:val="right" w:pos="9355"/>
      </w:tabs>
    </w:pPr>
  </w:style>
  <w:style w:type="paragraph" w:customStyle="1" w:styleId="a8">
    <w:name w:val="Текст таблицы"/>
    <w:basedOn w:val="a1"/>
    <w:rsid w:val="00655EDC"/>
    <w:pPr>
      <w:keepLines/>
    </w:pPr>
    <w:rPr>
      <w:iCs/>
      <w:sz w:val="20"/>
      <w:lang w:val="en-US"/>
    </w:rPr>
  </w:style>
  <w:style w:type="paragraph" w:styleId="a">
    <w:name w:val="List Number"/>
    <w:basedOn w:val="a1"/>
    <w:rsid w:val="00AA0BAF"/>
    <w:pPr>
      <w:numPr>
        <w:numId w:val="20"/>
      </w:numPr>
      <w:spacing w:beforeLines="60" w:before="60" w:afterLines="60" w:after="60"/>
    </w:pPr>
  </w:style>
  <w:style w:type="paragraph" w:styleId="a9">
    <w:name w:val="caption"/>
    <w:basedOn w:val="a1"/>
    <w:qFormat/>
    <w:rsid w:val="00655EDC"/>
    <w:pPr>
      <w:jc w:val="center"/>
    </w:pPr>
    <w:rPr>
      <w:sz w:val="20"/>
    </w:rPr>
  </w:style>
  <w:style w:type="paragraph" w:customStyle="1" w:styleId="aa">
    <w:name w:val="Рисунок"/>
    <w:basedOn w:val="a1"/>
    <w:rsid w:val="00655EDC"/>
    <w:pPr>
      <w:jc w:val="center"/>
    </w:pPr>
  </w:style>
  <w:style w:type="paragraph" w:customStyle="1" w:styleId="ab">
    <w:name w:val="Основной текст без отступа"/>
    <w:basedOn w:val="a2"/>
    <w:rsid w:val="00AB25E8"/>
    <w:pPr>
      <w:ind w:firstLine="0"/>
    </w:pPr>
  </w:style>
  <w:style w:type="paragraph" w:styleId="ac">
    <w:name w:val="Title"/>
    <w:basedOn w:val="a1"/>
    <w:qFormat/>
    <w:rsid w:val="00CB137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0606">
    <w:name w:val="Стиль Нумерованный список + Перед:  0.6 ст. После:  0.6 ст."/>
    <w:basedOn w:val="a"/>
    <w:rsid w:val="00AA0BAF"/>
    <w:pPr>
      <w:numPr>
        <w:numId w:val="0"/>
      </w:numPr>
      <w:spacing w:before="144" w:after="144"/>
      <w:jc w:val="both"/>
    </w:pPr>
    <w:rPr>
      <w:szCs w:val="20"/>
    </w:rPr>
  </w:style>
  <w:style w:type="table" w:styleId="ad">
    <w:name w:val="Table Grid"/>
    <w:basedOn w:val="a4"/>
    <w:rsid w:val="00921E57"/>
    <w:pPr>
      <w:keepLine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список таблицы"/>
    <w:basedOn w:val="a"/>
    <w:rsid w:val="00655EDC"/>
    <w:pPr>
      <w:numPr>
        <w:numId w:val="18"/>
      </w:numPr>
      <w:spacing w:beforeLines="0" w:before="0" w:afterLines="0" w:after="0"/>
      <w:ind w:left="454" w:hanging="454"/>
      <w:jc w:val="center"/>
    </w:pPr>
    <w:rPr>
      <w:sz w:val="20"/>
      <w:szCs w:val="20"/>
    </w:rPr>
  </w:style>
  <w:style w:type="paragraph" w:customStyle="1" w:styleId="ae">
    <w:name w:val="Заголовок"/>
    <w:basedOn w:val="1"/>
    <w:next w:val="a2"/>
    <w:rsid w:val="00AA0BAF"/>
    <w:pPr>
      <w:numPr>
        <w:numId w:val="0"/>
      </w:numPr>
      <w:jc w:val="center"/>
    </w:pPr>
  </w:style>
  <w:style w:type="paragraph" w:customStyle="1" w:styleId="af">
    <w:name w:val="Название таблицы"/>
    <w:basedOn w:val="a9"/>
    <w:next w:val="a8"/>
    <w:rsid w:val="00655EDC"/>
    <w:pPr>
      <w:keepNext/>
      <w:keepLines/>
      <w:ind w:right="851"/>
      <w:jc w:val="right"/>
    </w:pPr>
    <w:rPr>
      <w:sz w:val="24"/>
    </w:rPr>
  </w:style>
  <w:style w:type="character" w:styleId="af0">
    <w:name w:val="page number"/>
    <w:basedOn w:val="a3"/>
    <w:rsid w:val="00655EDC"/>
  </w:style>
  <w:style w:type="paragraph" w:styleId="10">
    <w:name w:val="toc 1"/>
    <w:basedOn w:val="a1"/>
    <w:next w:val="a1"/>
    <w:autoRedefine/>
    <w:semiHidden/>
    <w:rsid w:val="00655EDC"/>
    <w:pPr>
      <w:tabs>
        <w:tab w:val="right" w:leader="dot" w:pos="10195"/>
      </w:tabs>
      <w:ind w:left="851" w:hanging="567"/>
    </w:pPr>
    <w:rPr>
      <w:bCs/>
      <w:caps/>
    </w:rPr>
  </w:style>
  <w:style w:type="paragraph" w:styleId="20">
    <w:name w:val="toc 2"/>
    <w:basedOn w:val="a1"/>
    <w:next w:val="a1"/>
    <w:autoRedefine/>
    <w:semiHidden/>
    <w:rsid w:val="00655EDC"/>
    <w:pPr>
      <w:ind w:left="567"/>
    </w:pPr>
  </w:style>
  <w:style w:type="paragraph" w:styleId="30">
    <w:name w:val="toc 3"/>
    <w:basedOn w:val="a1"/>
    <w:next w:val="a1"/>
    <w:autoRedefine/>
    <w:semiHidden/>
    <w:rsid w:val="00655EDC"/>
    <w:pPr>
      <w:ind w:left="1418"/>
    </w:pPr>
  </w:style>
  <w:style w:type="paragraph" w:styleId="4">
    <w:name w:val="toc 4"/>
    <w:basedOn w:val="a1"/>
    <w:next w:val="a1"/>
    <w:autoRedefine/>
    <w:semiHidden/>
    <w:rsid w:val="00655EDC"/>
    <w:pPr>
      <w:ind w:left="720"/>
    </w:pPr>
  </w:style>
  <w:style w:type="paragraph" w:styleId="5">
    <w:name w:val="toc 5"/>
    <w:basedOn w:val="a1"/>
    <w:next w:val="a1"/>
    <w:autoRedefine/>
    <w:semiHidden/>
    <w:rsid w:val="00655EDC"/>
    <w:pPr>
      <w:ind w:left="960"/>
    </w:pPr>
  </w:style>
  <w:style w:type="paragraph" w:styleId="6">
    <w:name w:val="toc 6"/>
    <w:basedOn w:val="a1"/>
    <w:next w:val="a1"/>
    <w:autoRedefine/>
    <w:semiHidden/>
    <w:rsid w:val="00655EDC"/>
    <w:pPr>
      <w:ind w:left="1200"/>
    </w:pPr>
  </w:style>
  <w:style w:type="paragraph" w:styleId="7">
    <w:name w:val="toc 7"/>
    <w:basedOn w:val="a1"/>
    <w:next w:val="a1"/>
    <w:autoRedefine/>
    <w:semiHidden/>
    <w:rsid w:val="00655EDC"/>
    <w:pPr>
      <w:ind w:left="1440"/>
    </w:pPr>
  </w:style>
  <w:style w:type="paragraph" w:styleId="8">
    <w:name w:val="toc 8"/>
    <w:basedOn w:val="a1"/>
    <w:next w:val="a1"/>
    <w:autoRedefine/>
    <w:semiHidden/>
    <w:rsid w:val="00655EDC"/>
    <w:pPr>
      <w:ind w:left="1680"/>
    </w:pPr>
  </w:style>
  <w:style w:type="paragraph" w:styleId="9">
    <w:name w:val="toc 9"/>
    <w:basedOn w:val="a1"/>
    <w:next w:val="a1"/>
    <w:autoRedefine/>
    <w:semiHidden/>
    <w:rsid w:val="00655EDC"/>
    <w:pPr>
      <w:ind w:left="1920"/>
    </w:pPr>
  </w:style>
  <w:style w:type="paragraph" w:styleId="21">
    <w:name w:val="Body Text 2"/>
    <w:basedOn w:val="a1"/>
    <w:rsid w:val="00655EDC"/>
    <w:pPr>
      <w:jc w:val="center"/>
    </w:pPr>
    <w:rPr>
      <w:rFonts w:cs="Arial"/>
      <w:sz w:val="16"/>
      <w:lang w:val="en-US"/>
    </w:rPr>
  </w:style>
  <w:style w:type="paragraph" w:customStyle="1" w:styleId="af1">
    <w:name w:val="Шапка таблицы"/>
    <w:basedOn w:val="a8"/>
    <w:rsid w:val="00655EDC"/>
    <w:pPr>
      <w:keepNext/>
      <w:jc w:val="center"/>
    </w:pPr>
    <w:rPr>
      <w:b/>
      <w:lang w:val="ru-RU"/>
    </w:rPr>
  </w:style>
  <w:style w:type="character" w:styleId="af2">
    <w:name w:val="Hyperlink"/>
    <w:rsid w:val="00B300AF"/>
    <w:rPr>
      <w:color w:val="0000FF"/>
      <w:u w:val="single"/>
    </w:rPr>
  </w:style>
  <w:style w:type="paragraph" w:styleId="af3">
    <w:name w:val="Balloon Text"/>
    <w:basedOn w:val="a1"/>
    <w:semiHidden/>
    <w:rsid w:val="00F23CE7"/>
    <w:rPr>
      <w:rFonts w:ascii="Tahoma" w:hAnsi="Tahoma" w:cs="Tahoma"/>
      <w:sz w:val="16"/>
      <w:szCs w:val="16"/>
    </w:rPr>
  </w:style>
  <w:style w:type="paragraph" w:customStyle="1" w:styleId="12">
    <w:name w:val="Штамп 12"/>
    <w:basedOn w:val="a1"/>
    <w:rsid w:val="00724727"/>
    <w:pPr>
      <w:jc w:val="center"/>
    </w:pPr>
    <w:rPr>
      <w:rFonts w:ascii="Times New Roman" w:hAnsi="Times New Roman"/>
      <w:szCs w:val="32"/>
    </w:rPr>
  </w:style>
  <w:style w:type="paragraph" w:customStyle="1" w:styleId="100">
    <w:name w:val="Штамп 10"/>
    <w:basedOn w:val="a1"/>
    <w:rsid w:val="00724727"/>
    <w:pPr>
      <w:jc w:val="center"/>
    </w:pPr>
    <w:rPr>
      <w:rFonts w:ascii="Times New Roman" w:hAnsi="Times New Roman"/>
      <w:sz w:val="2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Nanosoft\nanoCAD%20&#1054;&#1055;&#1057;%20x64%207.0\Report\TableCabling\A3(420x297)_form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69BE8-3486-4FE3-921B-412BFD4E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A3(420x297)_form3</Template>
  <TotalTime>79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документа</vt:lpstr>
    </vt:vector>
  </TitlesOfParts>
  <Company>Cadwise+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документа</dc:title>
  <dc:creator>Лысеный Николай Николаевич</dc:creator>
  <cp:lastModifiedBy>Лысеный Николай Николаевич</cp:lastModifiedBy>
  <cp:revision>11</cp:revision>
  <cp:lastPrinted>2016-06-23T06:12:00Z</cp:lastPrinted>
  <dcterms:created xsi:type="dcterms:W3CDTF">2016-06-16T09:56:00Z</dcterms:created>
  <dcterms:modified xsi:type="dcterms:W3CDTF">2016-06-23T06:13:00Z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_TITLE">
    <vt:lpwstr>Кабельный журнал</vt:lpwstr>
  </property>
  <property fmtid="{D5CDD505-2E9C-101B-9397-08002B2CF9AE}" pid="3" name="DEVELOPER">
    <vt:lpwstr>Фамилия И. О.</vt:lpwstr>
  </property>
  <property fmtid="{D5CDD505-2E9C-101B-9397-08002B2CF9AE}" pid="4" name="CHECK">
    <vt:lpwstr>Фамилия И. О.</vt:lpwstr>
  </property>
  <property fmtid="{D5CDD505-2E9C-101B-9397-08002B2CF9AE}" pid="5" name="CONFIRM">
    <vt:lpwstr>Фамилия И. О.</vt:lpwstr>
  </property>
  <property fmtid="{D5CDD505-2E9C-101B-9397-08002B2CF9AE}" pid="6" name="NCONTROL">
    <vt:lpwstr>Фамилия И. О.</vt:lpwstr>
  </property>
  <property fmtid="{D5CDD505-2E9C-101B-9397-08002B2CF9AE}" pid="7" name="EXECUTOR_NAME">
    <vt:lpwstr>ООО "Исполнитель"</vt:lpwstr>
  </property>
  <property fmtid="{D5CDD505-2E9C-101B-9397-08002B2CF9AE}" pid="8" name="PS">
    <vt:lpwstr>Р</vt:lpwstr>
  </property>
  <property fmtid="{D5CDD505-2E9C-101B-9397-08002B2CF9AE}" pid="9" name="DOCUMENT_NUMBER">
    <vt:lpwstr>П216-123-001-1-P-1-.10</vt:lpwstr>
  </property>
  <property fmtid="{D5CDD505-2E9C-101B-9397-08002B2CF9AE}" pid="10" name="PROJECT_NAME">
    <vt:lpwstr>Пожарная сигнализация</vt:lpwstr>
  </property>
  <property fmtid="{D5CDD505-2E9C-101B-9397-08002B2CF9AE}" pid="11" name="CUSTOMER_NAME">
    <vt:lpwstr>Коттедж</vt:lpwstr>
  </property>
  <property fmtid="{D5CDD505-2E9C-101B-9397-08002B2CF9AE}" pid="12" name="CUSTOMER_ADDRESS">
    <vt:lpwstr>ООО "Заказчик"</vt:lpwstr>
  </property>
  <property fmtid="{D5CDD505-2E9C-101B-9397-08002B2CF9AE}" pid="13" name="BASIC_MARK">
    <vt:lpwstr>ПС</vt:lpwstr>
  </property>
</Properties>
</file>